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B1828" w14:textId="77777777" w:rsidR="009F38EF" w:rsidRDefault="009F38EF" w:rsidP="009F38EF">
      <w:pPr>
        <w:ind w:left="2880"/>
        <w:rPr>
          <w:rFonts w:ascii="Times New Roman" w:hAnsi="Times New Roman" w:cs="Times New Roman"/>
          <w:noProof/>
          <w:sz w:val="24"/>
          <w:szCs w:val="24"/>
        </w:rPr>
      </w:pPr>
    </w:p>
    <w:p w14:paraId="240A89EE" w14:textId="77777777" w:rsidR="009F38EF" w:rsidRDefault="009F38EF" w:rsidP="009F38EF">
      <w:pPr>
        <w:ind w:left="2880"/>
        <w:rPr>
          <w:rFonts w:ascii="Times New Roman" w:hAnsi="Times New Roman" w:cs="Times New Roman"/>
          <w:noProof/>
          <w:sz w:val="24"/>
          <w:szCs w:val="24"/>
        </w:rPr>
      </w:pPr>
    </w:p>
    <w:p w14:paraId="435A294E" w14:textId="77777777" w:rsidR="009F38EF" w:rsidRDefault="009F38EF" w:rsidP="009F38EF">
      <w:pPr>
        <w:ind w:left="2880"/>
        <w:rPr>
          <w:rFonts w:ascii="Times New Roman" w:hAnsi="Times New Roman" w:cs="Times New Roman"/>
          <w:noProof/>
          <w:sz w:val="24"/>
          <w:szCs w:val="24"/>
        </w:rPr>
      </w:pPr>
    </w:p>
    <w:p w14:paraId="74EF77DD" w14:textId="77777777" w:rsidR="009F38EF" w:rsidRDefault="009F38EF" w:rsidP="009F38EF">
      <w:pPr>
        <w:ind w:left="2880"/>
        <w:rPr>
          <w:rFonts w:ascii="Times New Roman" w:hAnsi="Times New Roman" w:cs="Times New Roman"/>
          <w:noProof/>
          <w:sz w:val="24"/>
          <w:szCs w:val="24"/>
        </w:rPr>
      </w:pPr>
    </w:p>
    <w:p w14:paraId="21D65405" w14:textId="77777777" w:rsidR="009F38EF" w:rsidRDefault="009F38EF" w:rsidP="009F38EF">
      <w:pPr>
        <w:ind w:left="2880"/>
        <w:rPr>
          <w:rFonts w:ascii="Times New Roman" w:hAnsi="Times New Roman" w:cs="Times New Roman"/>
          <w:noProof/>
          <w:sz w:val="24"/>
          <w:szCs w:val="24"/>
        </w:rPr>
      </w:pPr>
    </w:p>
    <w:p w14:paraId="36620BAC" w14:textId="77777777" w:rsidR="009F38EF" w:rsidRDefault="009F38EF" w:rsidP="009F38EF">
      <w:pPr>
        <w:ind w:left="2880"/>
        <w:rPr>
          <w:rFonts w:ascii="Times New Roman" w:hAnsi="Times New Roman" w:cs="Times New Roman"/>
          <w:noProof/>
          <w:sz w:val="24"/>
          <w:szCs w:val="24"/>
        </w:rPr>
      </w:pPr>
    </w:p>
    <w:p w14:paraId="6A66A6BD" w14:textId="77777777" w:rsidR="009F38EF" w:rsidRDefault="009F38EF" w:rsidP="009F38EF">
      <w:pPr>
        <w:ind w:left="2880"/>
        <w:rPr>
          <w:rFonts w:ascii="Times New Roman" w:hAnsi="Times New Roman" w:cs="Times New Roman"/>
          <w:noProof/>
          <w:sz w:val="24"/>
          <w:szCs w:val="24"/>
        </w:rPr>
      </w:pPr>
    </w:p>
    <w:p w14:paraId="7F179804" w14:textId="77777777" w:rsidR="009F38EF" w:rsidRDefault="009F38EF" w:rsidP="009F38EF">
      <w:pPr>
        <w:ind w:left="2880"/>
        <w:rPr>
          <w:rFonts w:ascii="Times New Roman" w:hAnsi="Times New Roman" w:cs="Times New Roman"/>
          <w:noProof/>
          <w:sz w:val="24"/>
          <w:szCs w:val="24"/>
        </w:rPr>
      </w:pPr>
    </w:p>
    <w:p w14:paraId="472FDF38" w14:textId="77777777" w:rsidR="009F38EF" w:rsidRDefault="009F38EF" w:rsidP="009F38EF">
      <w:pPr>
        <w:ind w:left="2880"/>
        <w:rPr>
          <w:rFonts w:ascii="Times New Roman" w:hAnsi="Times New Roman" w:cs="Times New Roman"/>
          <w:noProof/>
          <w:sz w:val="24"/>
          <w:szCs w:val="24"/>
        </w:rPr>
      </w:pPr>
    </w:p>
    <w:p w14:paraId="1293344C" w14:textId="77777777" w:rsidR="009F38EF" w:rsidRDefault="009F38EF" w:rsidP="009F38EF">
      <w:pPr>
        <w:ind w:left="2880"/>
        <w:rPr>
          <w:rFonts w:ascii="Times New Roman" w:hAnsi="Times New Roman" w:cs="Times New Roman"/>
          <w:noProof/>
          <w:sz w:val="24"/>
          <w:szCs w:val="24"/>
        </w:rPr>
      </w:pPr>
    </w:p>
    <w:p w14:paraId="344A0FFE" w14:textId="77777777" w:rsidR="009F38EF" w:rsidRDefault="009F38EF" w:rsidP="009F38EF">
      <w:pPr>
        <w:ind w:left="2880"/>
        <w:rPr>
          <w:rFonts w:ascii="Times New Roman" w:hAnsi="Times New Roman" w:cs="Times New Roman"/>
          <w:noProof/>
          <w:sz w:val="24"/>
          <w:szCs w:val="24"/>
        </w:rPr>
      </w:pPr>
    </w:p>
    <w:p w14:paraId="18544896" w14:textId="77777777" w:rsidR="009F38EF" w:rsidRDefault="009F38EF" w:rsidP="00875E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Jails and Prisons</w:t>
      </w:r>
    </w:p>
    <w:p w14:paraId="747156A4" w14:textId="77777777" w:rsidR="009F38EF" w:rsidRDefault="009F38EF" w:rsidP="00875E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14:paraId="3B15BB9A" w14:textId="77777777" w:rsidR="009F38EF" w:rsidRDefault="009F38EF" w:rsidP="00875E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Institution’s Affiliations</w:t>
      </w:r>
    </w:p>
    <w:p w14:paraId="4BCADDAF" w14:textId="77777777" w:rsidR="009F38EF" w:rsidRDefault="009F38EF" w:rsidP="009F38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F604260" w14:textId="218B9CFB" w:rsidR="00135102" w:rsidRPr="00C35192" w:rsidRDefault="00875E37" w:rsidP="00C35192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Jails and Prisons: Literature Review</w:t>
      </w:r>
      <w:bookmarkStart w:id="0" w:name="_GoBack"/>
      <w:bookmarkEnd w:id="0"/>
    </w:p>
    <w:p w14:paraId="5ADF55F5" w14:textId="77777777" w:rsidR="007218F1" w:rsidRDefault="005C7921" w:rsidP="00367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offenders findi</w:t>
      </w:r>
      <w:r w:rsidR="00875E37">
        <w:rPr>
          <w:rFonts w:ascii="Times New Roman" w:hAnsi="Times New Roman" w:cs="Times New Roman"/>
          <w:sz w:val="24"/>
          <w:szCs w:val="24"/>
        </w:rPr>
        <w:t xml:space="preserve">ng their way to jails is </w:t>
      </w:r>
      <w:r>
        <w:rPr>
          <w:rFonts w:ascii="Times New Roman" w:hAnsi="Times New Roman" w:cs="Times New Roman"/>
          <w:sz w:val="24"/>
          <w:szCs w:val="24"/>
        </w:rPr>
        <w:t xml:space="preserve">rising </w:t>
      </w:r>
      <w:r w:rsidR="00875E37">
        <w:rPr>
          <w:rFonts w:ascii="Times New Roman" w:hAnsi="Times New Roman" w:cs="Times New Roman"/>
          <w:sz w:val="24"/>
          <w:szCs w:val="24"/>
        </w:rPr>
        <w:t>at a high rate</w:t>
      </w:r>
      <w:r w:rsidR="00945CDA">
        <w:rPr>
          <w:rFonts w:ascii="Times New Roman" w:hAnsi="Times New Roman" w:cs="Times New Roman"/>
          <w:sz w:val="24"/>
          <w:szCs w:val="24"/>
        </w:rPr>
        <w:t>,</w:t>
      </w:r>
      <w:r w:rsidR="00875E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which</w:t>
      </w:r>
      <w:r w:rsidR="00945CDA">
        <w:rPr>
          <w:rFonts w:ascii="Times New Roman" w:hAnsi="Times New Roman" w:cs="Times New Roman"/>
          <w:sz w:val="24"/>
          <w:szCs w:val="24"/>
        </w:rPr>
        <w:t xml:space="preserve"> affects </w:t>
      </w:r>
      <w:r w:rsidRPr="00972FB4">
        <w:rPr>
          <w:rFonts w:ascii="Times New Roman" w:hAnsi="Times New Roman" w:cs="Times New Roman"/>
          <w:noProof/>
          <w:sz w:val="24"/>
          <w:szCs w:val="24"/>
        </w:rPr>
        <w:t>taxpayer</w:t>
      </w:r>
      <w:r w:rsidR="00875E37" w:rsidRPr="00972FB4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CDA">
        <w:rPr>
          <w:rFonts w:ascii="Times New Roman" w:hAnsi="Times New Roman" w:cs="Times New Roman"/>
          <w:sz w:val="24"/>
          <w:szCs w:val="24"/>
        </w:rPr>
        <w:t xml:space="preserve">indirectly. As of </w:t>
      </w:r>
      <w:r w:rsidR="00365B30">
        <w:rPr>
          <w:rFonts w:ascii="Times New Roman" w:hAnsi="Times New Roman" w:cs="Times New Roman"/>
          <w:sz w:val="24"/>
          <w:szCs w:val="24"/>
        </w:rPr>
        <w:t xml:space="preserve">2012, a survey was carried out by Vera Institute of </w:t>
      </w:r>
      <w:r w:rsidR="00365B30" w:rsidRPr="00F87A1F">
        <w:rPr>
          <w:rFonts w:ascii="Times New Roman" w:hAnsi="Times New Roman" w:cs="Times New Roman"/>
          <w:noProof/>
          <w:sz w:val="24"/>
          <w:szCs w:val="24"/>
        </w:rPr>
        <w:t>Justice</w:t>
      </w:r>
      <w:r w:rsidR="00945CDA">
        <w:rPr>
          <w:rFonts w:ascii="Times New Roman" w:hAnsi="Times New Roman" w:cs="Times New Roman"/>
          <w:noProof/>
          <w:sz w:val="24"/>
          <w:szCs w:val="24"/>
        </w:rPr>
        <w:t>;</w:t>
      </w:r>
      <w:r w:rsidR="00875E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45CDA">
        <w:rPr>
          <w:rFonts w:ascii="Times New Roman" w:hAnsi="Times New Roman" w:cs="Times New Roman"/>
          <w:noProof/>
          <w:sz w:val="24"/>
          <w:szCs w:val="24"/>
        </w:rPr>
        <w:t xml:space="preserve">they </w:t>
      </w:r>
      <w:r w:rsidR="00875E37">
        <w:rPr>
          <w:rFonts w:ascii="Times New Roman" w:hAnsi="Times New Roman" w:cs="Times New Roman"/>
          <w:noProof/>
          <w:sz w:val="24"/>
          <w:szCs w:val="24"/>
        </w:rPr>
        <w:t>noticed</w:t>
      </w:r>
      <w:r w:rsidR="00365B30">
        <w:rPr>
          <w:rFonts w:ascii="Times New Roman" w:hAnsi="Times New Roman" w:cs="Times New Roman"/>
          <w:sz w:val="24"/>
          <w:szCs w:val="24"/>
        </w:rPr>
        <w:t xml:space="preserve"> </w:t>
      </w:r>
      <w:r w:rsidR="00945CDA">
        <w:rPr>
          <w:rFonts w:ascii="Times New Roman" w:hAnsi="Times New Roman" w:cs="Times New Roman"/>
          <w:sz w:val="24"/>
          <w:szCs w:val="24"/>
        </w:rPr>
        <w:t xml:space="preserve">that taxpayers </w:t>
      </w:r>
      <w:r w:rsidR="00972FB4">
        <w:rPr>
          <w:rFonts w:ascii="Times New Roman" w:hAnsi="Times New Roman" w:cs="Times New Roman"/>
          <w:sz w:val="24"/>
          <w:szCs w:val="24"/>
        </w:rPr>
        <w:t xml:space="preserve">will pay more tax </w:t>
      </w:r>
      <w:r w:rsidR="00365B30">
        <w:rPr>
          <w:rFonts w:ascii="Times New Roman" w:hAnsi="Times New Roman" w:cs="Times New Roman"/>
          <w:sz w:val="24"/>
          <w:szCs w:val="24"/>
        </w:rPr>
        <w:t xml:space="preserve">since the figures </w:t>
      </w:r>
      <w:r w:rsidR="00875E37">
        <w:rPr>
          <w:rFonts w:ascii="Times New Roman" w:hAnsi="Times New Roman" w:cs="Times New Roman"/>
          <w:sz w:val="24"/>
          <w:szCs w:val="24"/>
        </w:rPr>
        <w:t>s</w:t>
      </w:r>
      <w:r w:rsidR="00F87A1F">
        <w:rPr>
          <w:rFonts w:ascii="Times New Roman" w:hAnsi="Times New Roman" w:cs="Times New Roman"/>
          <w:sz w:val="24"/>
          <w:szCs w:val="24"/>
        </w:rPr>
        <w:t xml:space="preserve">pent in the </w:t>
      </w:r>
      <w:r w:rsidR="00365B30">
        <w:rPr>
          <w:rFonts w:ascii="Times New Roman" w:hAnsi="Times New Roman" w:cs="Times New Roman"/>
          <w:sz w:val="24"/>
          <w:szCs w:val="24"/>
        </w:rPr>
        <w:t xml:space="preserve">correctional facilities were found to be greater </w:t>
      </w:r>
      <w:r w:rsidR="00945CDA">
        <w:rPr>
          <w:rFonts w:ascii="Times New Roman" w:hAnsi="Times New Roman" w:cs="Times New Roman"/>
          <w:sz w:val="24"/>
          <w:szCs w:val="24"/>
        </w:rPr>
        <w:t>than</w:t>
      </w:r>
      <w:r w:rsidR="00875E37">
        <w:rPr>
          <w:rFonts w:ascii="Times New Roman" w:hAnsi="Times New Roman" w:cs="Times New Roman"/>
          <w:sz w:val="24"/>
          <w:szCs w:val="24"/>
        </w:rPr>
        <w:t xml:space="preserve"> </w:t>
      </w:r>
      <w:r w:rsidR="00365B30">
        <w:rPr>
          <w:rFonts w:ascii="Times New Roman" w:hAnsi="Times New Roman" w:cs="Times New Roman"/>
          <w:sz w:val="24"/>
          <w:szCs w:val="24"/>
        </w:rPr>
        <w:t>what the American taxpaye</w:t>
      </w:r>
      <w:r w:rsidR="00406124">
        <w:rPr>
          <w:rFonts w:ascii="Times New Roman" w:hAnsi="Times New Roman" w:cs="Times New Roman"/>
          <w:sz w:val="24"/>
          <w:szCs w:val="24"/>
        </w:rPr>
        <w:t>r is contributing</w:t>
      </w:r>
      <w:sdt>
        <w:sdtPr>
          <w:rPr>
            <w:rFonts w:ascii="Times New Roman" w:hAnsi="Times New Roman" w:cs="Times New Roman"/>
            <w:sz w:val="24"/>
            <w:szCs w:val="24"/>
          </w:rPr>
          <w:id w:val="-2106563011"/>
          <w:citation/>
        </w:sdtPr>
        <w:sdtContent>
          <w:r w:rsidR="00972FB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72FB4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Per03 \l 1033 </w:instrText>
          </w:r>
          <w:r w:rsidR="00972FB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72FB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972FB4" w:rsidRPr="00972FB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(Perrone &amp; Pratt, 2003)</w:t>
          </w:r>
          <w:r w:rsidR="00972FB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06124">
        <w:rPr>
          <w:rFonts w:ascii="Times New Roman" w:hAnsi="Times New Roman" w:cs="Times New Roman"/>
          <w:sz w:val="24"/>
          <w:szCs w:val="24"/>
        </w:rPr>
        <w:t>. Apart from the correction</w:t>
      </w:r>
      <w:r w:rsidR="00945CDA">
        <w:rPr>
          <w:rFonts w:ascii="Times New Roman" w:hAnsi="Times New Roman" w:cs="Times New Roman"/>
          <w:sz w:val="24"/>
          <w:szCs w:val="24"/>
        </w:rPr>
        <w:t>s</w:t>
      </w:r>
      <w:r w:rsidR="00406124">
        <w:rPr>
          <w:rFonts w:ascii="Times New Roman" w:hAnsi="Times New Roman" w:cs="Times New Roman"/>
          <w:sz w:val="24"/>
          <w:szCs w:val="24"/>
        </w:rPr>
        <w:t xml:space="preserve"> departments paying most of the cost incurred in the correctional facilities, there are other stakeholders involved in the payment services</w:t>
      </w:r>
      <w:r w:rsidR="00875E37">
        <w:rPr>
          <w:rFonts w:ascii="Times New Roman" w:hAnsi="Times New Roman" w:cs="Times New Roman"/>
          <w:sz w:val="24"/>
          <w:szCs w:val="24"/>
        </w:rPr>
        <w:t xml:space="preserve">. The cost </w:t>
      </w:r>
      <w:r w:rsidR="00875E37" w:rsidRPr="00972FB4">
        <w:rPr>
          <w:rFonts w:ascii="Times New Roman" w:hAnsi="Times New Roman" w:cs="Times New Roman"/>
          <w:noProof/>
          <w:sz w:val="24"/>
          <w:szCs w:val="24"/>
        </w:rPr>
        <w:t>cover</w:t>
      </w:r>
      <w:r w:rsidR="00972FB4">
        <w:rPr>
          <w:rFonts w:ascii="Times New Roman" w:hAnsi="Times New Roman" w:cs="Times New Roman"/>
          <w:noProof/>
          <w:sz w:val="24"/>
          <w:szCs w:val="24"/>
        </w:rPr>
        <w:t>s</w:t>
      </w:r>
      <w:r w:rsidR="00406124">
        <w:rPr>
          <w:rFonts w:ascii="Times New Roman" w:hAnsi="Times New Roman" w:cs="Times New Roman"/>
          <w:sz w:val="24"/>
          <w:szCs w:val="24"/>
        </w:rPr>
        <w:t xml:space="preserve"> </w:t>
      </w:r>
      <w:r w:rsidR="00406124" w:rsidRPr="00F87A1F">
        <w:rPr>
          <w:rFonts w:ascii="Times New Roman" w:hAnsi="Times New Roman" w:cs="Times New Roman"/>
          <w:noProof/>
          <w:sz w:val="24"/>
          <w:szCs w:val="24"/>
        </w:rPr>
        <w:t xml:space="preserve">educational </w:t>
      </w:r>
      <w:r w:rsidR="00F87A1F">
        <w:rPr>
          <w:rFonts w:ascii="Times New Roman" w:hAnsi="Times New Roman" w:cs="Times New Roman"/>
          <w:noProof/>
          <w:sz w:val="24"/>
          <w:szCs w:val="24"/>
        </w:rPr>
        <w:t>servic</w:t>
      </w:r>
      <w:r w:rsidR="00406124" w:rsidRPr="00F87A1F">
        <w:rPr>
          <w:rFonts w:ascii="Times New Roman" w:hAnsi="Times New Roman" w:cs="Times New Roman"/>
          <w:noProof/>
          <w:sz w:val="24"/>
          <w:szCs w:val="24"/>
        </w:rPr>
        <w:t>es</w:t>
      </w:r>
      <w:r w:rsidR="00972FB4">
        <w:rPr>
          <w:rFonts w:ascii="Times New Roman" w:hAnsi="Times New Roman" w:cs="Times New Roman"/>
          <w:sz w:val="24"/>
          <w:szCs w:val="24"/>
        </w:rPr>
        <w:t>, medical expenses,</w:t>
      </w:r>
      <w:r w:rsidR="00972FB4" w:rsidRPr="00972FB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875E37" w:rsidRPr="00972FB4">
        <w:rPr>
          <w:rFonts w:ascii="Times New Roman" w:hAnsi="Times New Roman" w:cs="Times New Roman"/>
          <w:noProof/>
          <w:sz w:val="24"/>
          <w:szCs w:val="24"/>
        </w:rPr>
        <w:t>capita</w:t>
      </w:r>
      <w:r w:rsidR="00972FB4">
        <w:rPr>
          <w:rFonts w:ascii="Times New Roman" w:hAnsi="Times New Roman" w:cs="Times New Roman"/>
          <w:noProof/>
          <w:sz w:val="24"/>
          <w:szCs w:val="24"/>
        </w:rPr>
        <w:t>l</w:t>
      </w:r>
      <w:r w:rsidR="00972FB4" w:rsidRPr="00972FB4">
        <w:rPr>
          <w:rFonts w:ascii="Times New Roman" w:hAnsi="Times New Roman" w:cs="Times New Roman"/>
          <w:noProof/>
          <w:sz w:val="24"/>
          <w:szCs w:val="24"/>
        </w:rPr>
        <w:t>,</w:t>
      </w:r>
      <w:r w:rsidR="00875E37">
        <w:rPr>
          <w:rFonts w:ascii="Times New Roman" w:hAnsi="Times New Roman" w:cs="Times New Roman"/>
          <w:sz w:val="24"/>
          <w:szCs w:val="24"/>
        </w:rPr>
        <w:t xml:space="preserve"> and </w:t>
      </w:r>
      <w:r w:rsidR="0011730C">
        <w:rPr>
          <w:rFonts w:ascii="Times New Roman" w:hAnsi="Times New Roman" w:cs="Times New Roman"/>
          <w:sz w:val="24"/>
          <w:szCs w:val="24"/>
        </w:rPr>
        <w:t>employee benefits. C</w:t>
      </w:r>
      <w:r w:rsidR="00406124">
        <w:rPr>
          <w:rFonts w:ascii="Times New Roman" w:hAnsi="Times New Roman" w:cs="Times New Roman"/>
          <w:sz w:val="24"/>
          <w:szCs w:val="24"/>
        </w:rPr>
        <w:t>osts due to underfunded contributions for the employees, their pension</w:t>
      </w:r>
      <w:r w:rsidR="00875E37">
        <w:rPr>
          <w:rFonts w:ascii="Times New Roman" w:hAnsi="Times New Roman" w:cs="Times New Roman"/>
          <w:sz w:val="24"/>
          <w:szCs w:val="24"/>
        </w:rPr>
        <w:t>,</w:t>
      </w:r>
      <w:r w:rsidR="00972FB4">
        <w:rPr>
          <w:rFonts w:ascii="Times New Roman" w:hAnsi="Times New Roman" w:cs="Times New Roman"/>
          <w:sz w:val="24"/>
          <w:szCs w:val="24"/>
        </w:rPr>
        <w:t xml:space="preserve"> and </w:t>
      </w:r>
      <w:r w:rsidR="00972FB4" w:rsidRPr="00972FB4">
        <w:rPr>
          <w:rFonts w:ascii="Times New Roman" w:hAnsi="Times New Roman" w:cs="Times New Roman"/>
          <w:noProof/>
          <w:sz w:val="24"/>
          <w:szCs w:val="24"/>
        </w:rPr>
        <w:t>retire</w:t>
      </w:r>
      <w:r w:rsidR="00972FB4">
        <w:rPr>
          <w:rFonts w:ascii="Times New Roman" w:hAnsi="Times New Roman" w:cs="Times New Roman"/>
          <w:noProof/>
          <w:sz w:val="24"/>
          <w:szCs w:val="24"/>
        </w:rPr>
        <w:t xml:space="preserve">ment </w:t>
      </w:r>
      <w:r w:rsidR="00406124">
        <w:rPr>
          <w:rFonts w:ascii="Times New Roman" w:hAnsi="Times New Roman" w:cs="Times New Roman"/>
          <w:sz w:val="24"/>
          <w:szCs w:val="24"/>
        </w:rPr>
        <w:t xml:space="preserve">medical care plans </w:t>
      </w:r>
      <w:r w:rsidR="00945CDA">
        <w:rPr>
          <w:rFonts w:ascii="Times New Roman" w:hAnsi="Times New Roman" w:cs="Times New Roman"/>
          <w:sz w:val="24"/>
          <w:szCs w:val="24"/>
        </w:rPr>
        <w:t xml:space="preserve">that </w:t>
      </w:r>
      <w:r w:rsidR="00406124" w:rsidRPr="00FA253E">
        <w:rPr>
          <w:rFonts w:ascii="Times New Roman" w:hAnsi="Times New Roman" w:cs="Times New Roman"/>
          <w:noProof/>
          <w:sz w:val="24"/>
          <w:szCs w:val="24"/>
        </w:rPr>
        <w:t>are catered</w:t>
      </w:r>
      <w:r w:rsidR="00406124" w:rsidRPr="00F87A1F">
        <w:rPr>
          <w:rFonts w:ascii="Times New Roman" w:hAnsi="Times New Roman" w:cs="Times New Roman"/>
          <w:noProof/>
          <w:sz w:val="24"/>
          <w:szCs w:val="24"/>
        </w:rPr>
        <w:t xml:space="preserve"> for</w:t>
      </w:r>
      <w:r w:rsidR="00F87A1F" w:rsidRPr="00F87A1F">
        <w:rPr>
          <w:rFonts w:ascii="Times New Roman" w:hAnsi="Times New Roman" w:cs="Times New Roman"/>
          <w:noProof/>
          <w:sz w:val="24"/>
          <w:szCs w:val="24"/>
        </w:rPr>
        <w:t xml:space="preserve"> by the facility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1461713126"/>
          <w:citation/>
        </w:sdtPr>
        <w:sdtContent>
          <w:r w:rsidR="0011730C">
            <w:rPr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="0011730C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instrText xml:space="preserve"> CITATION Hen12 \l 1033 </w:instrText>
          </w:r>
          <w:r w:rsidR="0011730C">
            <w:rPr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 w:rsidR="0011730C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11730C" w:rsidRPr="0011730C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(Henrichson &amp; Delaney, 2012)</w:t>
          </w:r>
          <w:r w:rsidR="0011730C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sdtContent>
      </w:sdt>
      <w:r w:rsidR="00406124">
        <w:rPr>
          <w:rFonts w:ascii="Times New Roman" w:hAnsi="Times New Roman" w:cs="Times New Roman"/>
          <w:sz w:val="24"/>
          <w:szCs w:val="24"/>
        </w:rPr>
        <w:t xml:space="preserve">. </w:t>
      </w:r>
      <w:r w:rsidR="00972FB4">
        <w:rPr>
          <w:rFonts w:ascii="Times New Roman" w:hAnsi="Times New Roman" w:cs="Times New Roman"/>
          <w:sz w:val="24"/>
          <w:szCs w:val="24"/>
        </w:rPr>
        <w:t xml:space="preserve">Consequently, the </w:t>
      </w:r>
      <w:r w:rsidR="001E4398">
        <w:rPr>
          <w:rFonts w:ascii="Times New Roman" w:hAnsi="Times New Roman" w:cs="Times New Roman"/>
          <w:sz w:val="24"/>
          <w:szCs w:val="24"/>
        </w:rPr>
        <w:t xml:space="preserve">extra expenses outside boundaries of correctional departments </w:t>
      </w:r>
      <w:r w:rsidR="001E4398" w:rsidRPr="00F87A1F">
        <w:rPr>
          <w:rFonts w:ascii="Times New Roman" w:hAnsi="Times New Roman" w:cs="Times New Roman"/>
          <w:noProof/>
          <w:sz w:val="24"/>
          <w:szCs w:val="24"/>
        </w:rPr>
        <w:t>ha</w:t>
      </w:r>
      <w:r w:rsidR="00F87A1F">
        <w:rPr>
          <w:rFonts w:ascii="Times New Roman" w:hAnsi="Times New Roman" w:cs="Times New Roman"/>
          <w:noProof/>
          <w:sz w:val="24"/>
          <w:szCs w:val="24"/>
        </w:rPr>
        <w:t>ve</w:t>
      </w:r>
      <w:r w:rsidR="001E4398">
        <w:rPr>
          <w:rFonts w:ascii="Times New Roman" w:hAnsi="Times New Roman" w:cs="Times New Roman"/>
          <w:sz w:val="24"/>
          <w:szCs w:val="24"/>
        </w:rPr>
        <w:t xml:space="preserve"> a great imp</w:t>
      </w:r>
      <w:r w:rsidR="00972FB4">
        <w:rPr>
          <w:rFonts w:ascii="Times New Roman" w:hAnsi="Times New Roman" w:cs="Times New Roman"/>
          <w:sz w:val="24"/>
          <w:szCs w:val="24"/>
        </w:rPr>
        <w:t>act in the tax increments</w:t>
      </w:r>
      <w:sdt>
        <w:sdtPr>
          <w:rPr>
            <w:rFonts w:ascii="Times New Roman" w:hAnsi="Times New Roman" w:cs="Times New Roman"/>
            <w:sz w:val="24"/>
            <w:szCs w:val="24"/>
          </w:rPr>
          <w:id w:val="1238431452"/>
          <w:citation/>
        </w:sdtPr>
        <w:sdtContent>
          <w:r w:rsidR="00972FB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72FB4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WuJ09 \l 1033 </w:instrText>
          </w:r>
          <w:r w:rsidR="00972FB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72FB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972FB4" w:rsidRPr="00972FB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(Wu &amp; Spohn, 2009)</w:t>
          </w:r>
          <w:r w:rsidR="00972FB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72FB4">
        <w:rPr>
          <w:rFonts w:ascii="Times New Roman" w:hAnsi="Times New Roman" w:cs="Times New Roman"/>
          <w:sz w:val="24"/>
          <w:szCs w:val="24"/>
        </w:rPr>
        <w:t>.</w:t>
      </w:r>
    </w:p>
    <w:p w14:paraId="44F18639" w14:textId="77777777" w:rsidR="00C35B22" w:rsidRDefault="001E4398" w:rsidP="00F87A1F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the </w:t>
      </w:r>
      <w:r w:rsidR="002E14BE">
        <w:rPr>
          <w:rFonts w:ascii="Times New Roman" w:hAnsi="Times New Roman" w:cs="Times New Roman"/>
          <w:sz w:val="24"/>
          <w:szCs w:val="24"/>
        </w:rPr>
        <w:t>Institution</w:t>
      </w:r>
      <w:r w:rsidR="00950F09">
        <w:rPr>
          <w:rFonts w:ascii="Times New Roman" w:hAnsi="Times New Roman" w:cs="Times New Roman"/>
          <w:sz w:val="24"/>
          <w:szCs w:val="24"/>
        </w:rPr>
        <w:t>, since</w:t>
      </w:r>
      <w:r>
        <w:rPr>
          <w:rFonts w:ascii="Times New Roman" w:hAnsi="Times New Roman" w:cs="Times New Roman"/>
          <w:sz w:val="24"/>
          <w:szCs w:val="24"/>
        </w:rPr>
        <w:t xml:space="preserve"> 1970, incarceration levels have increased rapidly with the total population of the inmates growing </w:t>
      </w:r>
      <w:r w:rsidR="00F87A1F">
        <w:rPr>
          <w:rFonts w:ascii="Times New Roman" w:hAnsi="Times New Roman" w:cs="Times New Roman"/>
          <w:noProof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A1F">
        <w:rPr>
          <w:rFonts w:ascii="Times New Roman" w:hAnsi="Times New Roman" w:cs="Times New Roman"/>
          <w:noProof/>
          <w:sz w:val="24"/>
          <w:szCs w:val="24"/>
        </w:rPr>
        <w:t xml:space="preserve">an </w:t>
      </w:r>
      <w:r w:rsidR="00F87A1F">
        <w:rPr>
          <w:rFonts w:ascii="Times New Roman" w:hAnsi="Times New Roman" w:cs="Times New Roman"/>
          <w:noProof/>
          <w:sz w:val="24"/>
          <w:szCs w:val="24"/>
        </w:rPr>
        <w:t>excessive</w:t>
      </w:r>
      <w:r>
        <w:rPr>
          <w:rFonts w:ascii="Times New Roman" w:hAnsi="Times New Roman" w:cs="Times New Roman"/>
          <w:sz w:val="24"/>
          <w:szCs w:val="24"/>
        </w:rPr>
        <w:t xml:space="preserve"> rate of 700 percent</w:t>
      </w:r>
      <w:sdt>
        <w:sdtPr>
          <w:rPr>
            <w:rFonts w:ascii="Times New Roman" w:hAnsi="Times New Roman" w:cs="Times New Roman"/>
            <w:sz w:val="24"/>
            <w:szCs w:val="24"/>
          </w:rPr>
          <w:id w:val="274150778"/>
          <w:citation/>
        </w:sdtPr>
        <w:sdtContent>
          <w:r w:rsidR="00950F0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50F09">
            <w:rPr>
              <w:rFonts w:ascii="Times New Roman" w:hAnsi="Times New Roman" w:cs="Times New Roman"/>
              <w:sz w:val="24"/>
              <w:szCs w:val="24"/>
            </w:rPr>
            <w:instrText xml:space="preserve"> CITATION Sto00 \l 2057 </w:instrText>
          </w:r>
          <w:r w:rsidR="00950F0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50F0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950F09" w:rsidRPr="00950F09">
            <w:rPr>
              <w:rFonts w:ascii="Times New Roman" w:hAnsi="Times New Roman" w:cs="Times New Roman"/>
              <w:noProof/>
              <w:sz w:val="24"/>
              <w:szCs w:val="24"/>
            </w:rPr>
            <w:t>(Stone, 2000)</w:t>
          </w:r>
          <w:r w:rsidR="00950F0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218F1">
        <w:rPr>
          <w:rFonts w:ascii="Times New Roman" w:hAnsi="Times New Roman" w:cs="Times New Roman"/>
          <w:sz w:val="24"/>
          <w:szCs w:val="24"/>
        </w:rPr>
        <w:t>. On</w:t>
      </w:r>
      <w:r w:rsidR="002E14BE">
        <w:rPr>
          <w:rFonts w:ascii="Times New Roman" w:hAnsi="Times New Roman" w:cs="Times New Roman"/>
          <w:sz w:val="24"/>
          <w:szCs w:val="24"/>
        </w:rPr>
        <w:t xml:space="preserve"> the same note, it </w:t>
      </w:r>
      <w:r w:rsidR="002E14BE" w:rsidRPr="00FA253E">
        <w:rPr>
          <w:rFonts w:ascii="Times New Roman" w:hAnsi="Times New Roman" w:cs="Times New Roman"/>
          <w:noProof/>
          <w:sz w:val="24"/>
          <w:szCs w:val="24"/>
        </w:rPr>
        <w:t>is estimated</w:t>
      </w:r>
      <w:r w:rsidR="00945CDA">
        <w:rPr>
          <w:rFonts w:ascii="Times New Roman" w:hAnsi="Times New Roman" w:cs="Times New Roman"/>
          <w:sz w:val="24"/>
          <w:szCs w:val="24"/>
        </w:rPr>
        <w:t xml:space="preserve"> that one in one hundred adults are in </w:t>
      </w:r>
      <w:r w:rsidR="002E14BE">
        <w:rPr>
          <w:rFonts w:ascii="Times New Roman" w:hAnsi="Times New Roman" w:cs="Times New Roman"/>
          <w:sz w:val="24"/>
          <w:szCs w:val="24"/>
        </w:rPr>
        <w:t xml:space="preserve">jails and prisons all over the country. Therefore, </w:t>
      </w:r>
      <w:r w:rsidR="00875E37">
        <w:rPr>
          <w:rFonts w:ascii="Times New Roman" w:hAnsi="Times New Roman" w:cs="Times New Roman"/>
          <w:sz w:val="24"/>
          <w:szCs w:val="24"/>
        </w:rPr>
        <w:t xml:space="preserve">the </w:t>
      </w:r>
      <w:r w:rsidR="002E14BE">
        <w:rPr>
          <w:rFonts w:ascii="Times New Roman" w:hAnsi="Times New Roman" w:cs="Times New Roman"/>
          <w:sz w:val="24"/>
          <w:szCs w:val="24"/>
        </w:rPr>
        <w:t xml:space="preserve">research was carried out concerning the </w:t>
      </w:r>
      <w:r w:rsidR="00F87A1F">
        <w:rPr>
          <w:rFonts w:ascii="Times New Roman" w:hAnsi="Times New Roman" w:cs="Times New Roman"/>
          <w:sz w:val="24"/>
          <w:szCs w:val="24"/>
        </w:rPr>
        <w:t>cost of all these offenders whose expenses are a burden to the taxpayer</w:t>
      </w:r>
      <w:r w:rsidR="007218F1">
        <w:rPr>
          <w:rFonts w:ascii="Times New Roman" w:hAnsi="Times New Roman" w:cs="Times New Roman"/>
          <w:sz w:val="24"/>
          <w:szCs w:val="24"/>
        </w:rPr>
        <w:t xml:space="preserve">. The findings of the survey depicted that </w:t>
      </w:r>
      <w:r w:rsidR="00717063">
        <w:rPr>
          <w:rFonts w:ascii="Times New Roman" w:hAnsi="Times New Roman" w:cs="Times New Roman"/>
          <w:sz w:val="24"/>
          <w:szCs w:val="24"/>
        </w:rPr>
        <w:t xml:space="preserve">the total taxpayer cost of the correctional facilities was 13.9 percent more than the sum of the </w:t>
      </w:r>
      <w:r w:rsidR="00F87A1F">
        <w:rPr>
          <w:rFonts w:ascii="Times New Roman" w:hAnsi="Times New Roman" w:cs="Times New Roman"/>
          <w:noProof/>
          <w:sz w:val="24"/>
          <w:szCs w:val="24"/>
        </w:rPr>
        <w:t>expense</w:t>
      </w:r>
      <w:r w:rsidR="00717063" w:rsidRPr="00F87A1F">
        <w:rPr>
          <w:rFonts w:ascii="Times New Roman" w:hAnsi="Times New Roman" w:cs="Times New Roman"/>
          <w:noProof/>
          <w:sz w:val="24"/>
          <w:szCs w:val="24"/>
        </w:rPr>
        <w:t>s</w:t>
      </w:r>
      <w:r w:rsidR="00717063">
        <w:rPr>
          <w:rFonts w:ascii="Times New Roman" w:hAnsi="Times New Roman" w:cs="Times New Roman"/>
          <w:sz w:val="24"/>
          <w:szCs w:val="24"/>
        </w:rPr>
        <w:t xml:space="preserve"> allocated to the </w:t>
      </w:r>
      <w:r w:rsidR="00211134">
        <w:rPr>
          <w:rFonts w:ascii="Times New Roman" w:hAnsi="Times New Roman" w:cs="Times New Roman"/>
          <w:sz w:val="24"/>
          <w:szCs w:val="24"/>
        </w:rPr>
        <w:t>each correctional facility</w:t>
      </w:r>
      <w:sdt>
        <w:sdtPr>
          <w:rPr>
            <w:rFonts w:ascii="Times New Roman" w:hAnsi="Times New Roman" w:cs="Times New Roman"/>
            <w:sz w:val="24"/>
            <w:szCs w:val="24"/>
          </w:rPr>
          <w:id w:val="-1046298816"/>
          <w:citation/>
        </w:sdtPr>
        <w:sdtContent>
          <w:r w:rsidR="00972FB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72FB4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Orr15 \l 1033 </w:instrText>
          </w:r>
          <w:r w:rsidR="00972FB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72FB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972FB4" w:rsidRPr="00972FB4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(Orrick &amp; Lynne, 2015)</w:t>
          </w:r>
          <w:r w:rsidR="00972FB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11134">
        <w:rPr>
          <w:rFonts w:ascii="Times New Roman" w:hAnsi="Times New Roman" w:cs="Times New Roman"/>
          <w:sz w:val="24"/>
          <w:szCs w:val="24"/>
        </w:rPr>
        <w:t>.</w:t>
      </w:r>
      <w:r w:rsidR="001560C1">
        <w:rPr>
          <w:rFonts w:ascii="Times New Roman" w:hAnsi="Times New Roman" w:cs="Times New Roman"/>
          <w:sz w:val="24"/>
          <w:szCs w:val="24"/>
        </w:rPr>
        <w:t xml:space="preserve"> The average amount of cost per in</w:t>
      </w:r>
      <w:r w:rsidR="00C35B22">
        <w:rPr>
          <w:rFonts w:ascii="Times New Roman" w:hAnsi="Times New Roman" w:cs="Times New Roman"/>
          <w:sz w:val="24"/>
          <w:szCs w:val="24"/>
        </w:rPr>
        <w:t xml:space="preserve">mate was $31,286 with New </w:t>
      </w:r>
      <w:r w:rsidR="00945CDA">
        <w:rPr>
          <w:rFonts w:ascii="Times New Roman" w:hAnsi="Times New Roman" w:cs="Times New Roman"/>
          <w:sz w:val="24"/>
          <w:szCs w:val="24"/>
        </w:rPr>
        <w:t>York S</w:t>
      </w:r>
      <w:r w:rsidR="001560C1">
        <w:rPr>
          <w:rFonts w:ascii="Times New Roman" w:hAnsi="Times New Roman" w:cs="Times New Roman"/>
          <w:sz w:val="24"/>
          <w:szCs w:val="24"/>
        </w:rPr>
        <w:t>t</w:t>
      </w:r>
      <w:r w:rsidR="00C35B22">
        <w:rPr>
          <w:rFonts w:ascii="Times New Roman" w:hAnsi="Times New Roman" w:cs="Times New Roman"/>
          <w:sz w:val="24"/>
          <w:szCs w:val="24"/>
        </w:rPr>
        <w:t>a</w:t>
      </w:r>
      <w:r w:rsidR="001560C1">
        <w:rPr>
          <w:rFonts w:ascii="Times New Roman" w:hAnsi="Times New Roman" w:cs="Times New Roman"/>
          <w:sz w:val="24"/>
          <w:szCs w:val="24"/>
        </w:rPr>
        <w:t xml:space="preserve">te having the highest cost per </w:t>
      </w:r>
      <w:r w:rsidR="001560C1" w:rsidRPr="00FA253E">
        <w:rPr>
          <w:rFonts w:ascii="Times New Roman" w:hAnsi="Times New Roman" w:cs="Times New Roman"/>
          <w:noProof/>
          <w:sz w:val="24"/>
          <w:szCs w:val="24"/>
        </w:rPr>
        <w:t>inmate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1138075165"/>
          <w:citation/>
        </w:sdtPr>
        <w:sdtContent>
          <w:r w:rsidR="008E7FBE">
            <w:rPr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="008E7FBE">
            <w:rPr>
              <w:rFonts w:ascii="Times New Roman" w:hAnsi="Times New Roman" w:cs="Times New Roman"/>
              <w:noProof/>
              <w:sz w:val="24"/>
              <w:szCs w:val="24"/>
            </w:rPr>
            <w:instrText xml:space="preserve"> CITATION Hen12 \l 2057 </w:instrText>
          </w:r>
          <w:r w:rsidR="008E7FBE">
            <w:rPr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 w:rsidR="008E7FB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8E7FBE" w:rsidRPr="008E7FBE">
            <w:rPr>
              <w:rFonts w:ascii="Times New Roman" w:hAnsi="Times New Roman" w:cs="Times New Roman"/>
              <w:noProof/>
              <w:sz w:val="24"/>
              <w:szCs w:val="24"/>
            </w:rPr>
            <w:t>(Henrichson &amp; Delaney, 2012)</w:t>
          </w:r>
          <w:r w:rsidR="008E7FBE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sdtContent>
      </w:sdt>
      <w:r w:rsidR="001560C1">
        <w:rPr>
          <w:rFonts w:ascii="Times New Roman" w:hAnsi="Times New Roman" w:cs="Times New Roman"/>
          <w:sz w:val="24"/>
          <w:szCs w:val="24"/>
        </w:rPr>
        <w:t xml:space="preserve">. It clearly depicts that cost per </w:t>
      </w:r>
      <w:r w:rsidR="001560C1" w:rsidRPr="00FA253E">
        <w:rPr>
          <w:rFonts w:ascii="Times New Roman" w:hAnsi="Times New Roman" w:cs="Times New Roman"/>
          <w:noProof/>
          <w:sz w:val="24"/>
          <w:szCs w:val="24"/>
        </w:rPr>
        <w:t>inmate</w:t>
      </w:r>
      <w:r w:rsidR="001560C1">
        <w:rPr>
          <w:rFonts w:ascii="Times New Roman" w:hAnsi="Times New Roman" w:cs="Times New Roman"/>
          <w:sz w:val="24"/>
          <w:szCs w:val="24"/>
        </w:rPr>
        <w:t xml:space="preserve"> d</w:t>
      </w:r>
      <w:r w:rsidR="00C35B22">
        <w:rPr>
          <w:rFonts w:ascii="Times New Roman" w:hAnsi="Times New Roman" w:cs="Times New Roman"/>
          <w:sz w:val="24"/>
          <w:szCs w:val="24"/>
        </w:rPr>
        <w:t xml:space="preserve">iffers in different </w:t>
      </w:r>
      <w:r w:rsidR="00972FB4">
        <w:rPr>
          <w:rFonts w:ascii="Times New Roman" w:hAnsi="Times New Roman" w:cs="Times New Roman"/>
          <w:noProof/>
          <w:sz w:val="24"/>
          <w:szCs w:val="24"/>
        </w:rPr>
        <w:t>S</w:t>
      </w:r>
      <w:r w:rsidR="00C35B22" w:rsidRPr="00FA253E">
        <w:rPr>
          <w:rFonts w:ascii="Times New Roman" w:hAnsi="Times New Roman" w:cs="Times New Roman"/>
          <w:noProof/>
          <w:sz w:val="24"/>
          <w:szCs w:val="24"/>
        </w:rPr>
        <w:t>tates</w:t>
      </w:r>
      <w:r w:rsidR="00C35B22">
        <w:rPr>
          <w:rFonts w:ascii="Times New Roman" w:hAnsi="Times New Roman" w:cs="Times New Roman"/>
          <w:sz w:val="24"/>
          <w:szCs w:val="24"/>
        </w:rPr>
        <w:t xml:space="preserve">. Various factors lead to the difference in the cost per </w:t>
      </w:r>
      <w:r w:rsidR="00C35B22" w:rsidRPr="00FA253E">
        <w:rPr>
          <w:rFonts w:ascii="Times New Roman" w:hAnsi="Times New Roman" w:cs="Times New Roman"/>
          <w:noProof/>
          <w:sz w:val="24"/>
          <w:szCs w:val="24"/>
        </w:rPr>
        <w:t>inmate</w:t>
      </w:r>
      <w:r w:rsidR="00C35B22">
        <w:rPr>
          <w:rFonts w:ascii="Times New Roman" w:hAnsi="Times New Roman" w:cs="Times New Roman"/>
          <w:sz w:val="24"/>
          <w:szCs w:val="24"/>
        </w:rPr>
        <w:t>. Overcrowding of offenders in correctional facilities</w:t>
      </w:r>
      <w:r w:rsidR="00FA253E">
        <w:rPr>
          <w:rFonts w:ascii="Times New Roman" w:hAnsi="Times New Roman" w:cs="Times New Roman"/>
          <w:sz w:val="24"/>
          <w:szCs w:val="24"/>
        </w:rPr>
        <w:t xml:space="preserve"> means that the </w:t>
      </w:r>
      <w:r w:rsidR="00FA253E" w:rsidRPr="00FA253E">
        <w:rPr>
          <w:rFonts w:ascii="Times New Roman" w:hAnsi="Times New Roman" w:cs="Times New Roman"/>
          <w:noProof/>
          <w:sz w:val="24"/>
          <w:szCs w:val="24"/>
        </w:rPr>
        <w:t>cost</w:t>
      </w:r>
      <w:r w:rsidR="00F87A1F" w:rsidRPr="00FA253E">
        <w:rPr>
          <w:rFonts w:ascii="Times New Roman" w:hAnsi="Times New Roman" w:cs="Times New Roman"/>
          <w:noProof/>
          <w:sz w:val="24"/>
          <w:szCs w:val="24"/>
        </w:rPr>
        <w:t xml:space="preserve"> is</w:t>
      </w:r>
      <w:r w:rsidR="00945CDA">
        <w:rPr>
          <w:rFonts w:ascii="Times New Roman" w:hAnsi="Times New Roman" w:cs="Times New Roman"/>
          <w:sz w:val="24"/>
          <w:szCs w:val="24"/>
        </w:rPr>
        <w:t xml:space="preserve"> likely to be lower</w:t>
      </w:r>
      <w:r w:rsidR="00F87A1F">
        <w:rPr>
          <w:rFonts w:ascii="Times New Roman" w:hAnsi="Times New Roman" w:cs="Times New Roman"/>
          <w:sz w:val="24"/>
          <w:szCs w:val="24"/>
        </w:rPr>
        <w:t>. A</w:t>
      </w:r>
      <w:r w:rsidR="00F87A1F">
        <w:rPr>
          <w:rFonts w:ascii="Times New Roman" w:hAnsi="Times New Roman" w:cs="Times New Roman"/>
          <w:noProof/>
          <w:sz w:val="24"/>
          <w:szCs w:val="24"/>
        </w:rPr>
        <w:t>nother</w:t>
      </w:r>
      <w:r w:rsidR="00C35B22">
        <w:rPr>
          <w:rFonts w:ascii="Times New Roman" w:hAnsi="Times New Roman" w:cs="Times New Roman"/>
          <w:sz w:val="24"/>
          <w:szCs w:val="24"/>
        </w:rPr>
        <w:t xml:space="preserve"> </w:t>
      </w:r>
      <w:r w:rsidR="00F87A1F" w:rsidRPr="00F87A1F">
        <w:rPr>
          <w:rFonts w:ascii="Times New Roman" w:hAnsi="Times New Roman" w:cs="Times New Roman"/>
          <w:noProof/>
          <w:sz w:val="24"/>
          <w:szCs w:val="24"/>
        </w:rPr>
        <w:t>reason</w:t>
      </w:r>
      <w:r w:rsidR="00945CDA">
        <w:rPr>
          <w:rFonts w:ascii="Times New Roman" w:hAnsi="Times New Roman" w:cs="Times New Roman"/>
          <w:sz w:val="24"/>
          <w:szCs w:val="24"/>
        </w:rPr>
        <w:t xml:space="preserve"> for low</w:t>
      </w:r>
      <w:r w:rsidR="00C35B22">
        <w:rPr>
          <w:rFonts w:ascii="Times New Roman" w:hAnsi="Times New Roman" w:cs="Times New Roman"/>
          <w:sz w:val="24"/>
          <w:szCs w:val="24"/>
        </w:rPr>
        <w:t xml:space="preserve"> cost </w:t>
      </w:r>
      <w:r w:rsidR="00C35B22" w:rsidRPr="00F87A1F">
        <w:rPr>
          <w:rFonts w:ascii="Times New Roman" w:hAnsi="Times New Roman" w:cs="Times New Roman"/>
          <w:noProof/>
          <w:sz w:val="24"/>
          <w:szCs w:val="24"/>
        </w:rPr>
        <w:t>include</w:t>
      </w:r>
      <w:r w:rsidR="00F87A1F">
        <w:rPr>
          <w:rFonts w:ascii="Times New Roman" w:hAnsi="Times New Roman" w:cs="Times New Roman"/>
          <w:noProof/>
          <w:sz w:val="24"/>
          <w:szCs w:val="24"/>
        </w:rPr>
        <w:t>s</w:t>
      </w:r>
      <w:r w:rsidR="00C35B22">
        <w:rPr>
          <w:rFonts w:ascii="Times New Roman" w:hAnsi="Times New Roman" w:cs="Times New Roman"/>
          <w:sz w:val="24"/>
          <w:szCs w:val="24"/>
        </w:rPr>
        <w:t xml:space="preserve"> a huge number of </w:t>
      </w:r>
      <w:r w:rsidR="00945CDA">
        <w:rPr>
          <w:rFonts w:ascii="Times New Roman" w:hAnsi="Times New Roman" w:cs="Times New Roman"/>
          <w:sz w:val="24"/>
          <w:szCs w:val="24"/>
        </w:rPr>
        <w:t>incarcerations</w:t>
      </w:r>
      <w:r w:rsidR="00C35B22">
        <w:rPr>
          <w:rFonts w:ascii="Times New Roman" w:hAnsi="Times New Roman" w:cs="Times New Roman"/>
          <w:sz w:val="24"/>
          <w:szCs w:val="24"/>
        </w:rPr>
        <w:t xml:space="preserve"> of low-level offenders such as drug abuse.</w:t>
      </w:r>
      <w:r w:rsidR="009740E8">
        <w:rPr>
          <w:rFonts w:ascii="Times New Roman" w:hAnsi="Times New Roman" w:cs="Times New Roman"/>
          <w:sz w:val="24"/>
          <w:szCs w:val="24"/>
        </w:rPr>
        <w:t xml:space="preserve"> Howeve</w:t>
      </w:r>
      <w:r w:rsidR="005020E1">
        <w:rPr>
          <w:rFonts w:ascii="Times New Roman" w:hAnsi="Times New Roman" w:cs="Times New Roman"/>
          <w:sz w:val="24"/>
          <w:szCs w:val="24"/>
        </w:rPr>
        <w:t xml:space="preserve">r, even though the overcrowded prisons may cost less per inmate as compared </w:t>
      </w:r>
      <w:r w:rsidR="005020E1">
        <w:rPr>
          <w:rFonts w:ascii="Times New Roman" w:hAnsi="Times New Roman" w:cs="Times New Roman"/>
          <w:sz w:val="24"/>
          <w:szCs w:val="24"/>
        </w:rPr>
        <w:lastRenderedPageBreak/>
        <w:t xml:space="preserve">to the opposite, it is deemed necessary to reduce the number of </w:t>
      </w:r>
      <w:r w:rsidR="00F87A1F">
        <w:rPr>
          <w:rFonts w:ascii="Times New Roman" w:hAnsi="Times New Roman" w:cs="Times New Roman"/>
          <w:noProof/>
          <w:sz w:val="24"/>
          <w:szCs w:val="24"/>
        </w:rPr>
        <w:t>detaine</w:t>
      </w:r>
      <w:r w:rsidR="005020E1" w:rsidRPr="00F87A1F">
        <w:rPr>
          <w:rFonts w:ascii="Times New Roman" w:hAnsi="Times New Roman" w:cs="Times New Roman"/>
          <w:noProof/>
          <w:sz w:val="24"/>
          <w:szCs w:val="24"/>
        </w:rPr>
        <w:t>es</w:t>
      </w:r>
      <w:r w:rsidR="00F87A1F">
        <w:rPr>
          <w:rFonts w:ascii="Times New Roman" w:hAnsi="Times New Roman" w:cs="Times New Roman"/>
          <w:sz w:val="24"/>
          <w:szCs w:val="24"/>
        </w:rPr>
        <w:t xml:space="preserve"> in the correctional</w:t>
      </w:r>
      <w:r w:rsidR="005020E1">
        <w:rPr>
          <w:rFonts w:ascii="Times New Roman" w:hAnsi="Times New Roman" w:cs="Times New Roman"/>
          <w:sz w:val="24"/>
          <w:szCs w:val="24"/>
        </w:rPr>
        <w:t xml:space="preserve"> facilities</w:t>
      </w:r>
      <w:r w:rsidR="00660FEC">
        <w:rPr>
          <w:rFonts w:ascii="Times New Roman" w:hAnsi="Times New Roman" w:cs="Times New Roman"/>
          <w:sz w:val="24"/>
          <w:szCs w:val="24"/>
        </w:rPr>
        <w:t xml:space="preserve"> as a means to </w:t>
      </w:r>
      <w:r w:rsidR="00F87A1F">
        <w:rPr>
          <w:rFonts w:ascii="Times New Roman" w:hAnsi="Times New Roman" w:cs="Times New Roman"/>
          <w:noProof/>
          <w:sz w:val="24"/>
          <w:szCs w:val="24"/>
        </w:rPr>
        <w:t>lessen</w:t>
      </w:r>
      <w:r w:rsidR="00660FEC">
        <w:rPr>
          <w:rFonts w:ascii="Times New Roman" w:hAnsi="Times New Roman" w:cs="Times New Roman"/>
          <w:sz w:val="24"/>
          <w:szCs w:val="24"/>
        </w:rPr>
        <w:t xml:space="preserve"> the expenditure on the </w:t>
      </w:r>
      <w:r w:rsidR="00660FEC" w:rsidRPr="00FA253E">
        <w:rPr>
          <w:rFonts w:ascii="Times New Roman" w:hAnsi="Times New Roman" w:cs="Times New Roman"/>
          <w:noProof/>
          <w:sz w:val="24"/>
          <w:szCs w:val="24"/>
        </w:rPr>
        <w:t>facilities</w:t>
      </w:r>
      <w:r w:rsidR="00660FEC">
        <w:rPr>
          <w:rFonts w:ascii="Times New Roman" w:hAnsi="Times New Roman" w:cs="Times New Roman"/>
          <w:sz w:val="24"/>
          <w:szCs w:val="24"/>
        </w:rPr>
        <w:t xml:space="preserve"> </w:t>
      </w:r>
      <w:r w:rsidR="00660FEC" w:rsidRPr="00F87A1F">
        <w:rPr>
          <w:rFonts w:ascii="Times New Roman" w:hAnsi="Times New Roman" w:cs="Times New Roman"/>
          <w:noProof/>
          <w:sz w:val="24"/>
          <w:szCs w:val="24"/>
        </w:rPr>
        <w:t>to</w:t>
      </w:r>
      <w:r w:rsidR="00875E37">
        <w:rPr>
          <w:rFonts w:ascii="Times New Roman" w:hAnsi="Times New Roman" w:cs="Times New Roman"/>
          <w:sz w:val="24"/>
          <w:szCs w:val="24"/>
        </w:rPr>
        <w:t xml:space="preserve"> trim the S</w:t>
      </w:r>
      <w:r w:rsidR="00660FEC">
        <w:rPr>
          <w:rFonts w:ascii="Times New Roman" w:hAnsi="Times New Roman" w:cs="Times New Roman"/>
          <w:sz w:val="24"/>
          <w:szCs w:val="24"/>
        </w:rPr>
        <w:t xml:space="preserve">tate budgets. According to the spokesman for </w:t>
      </w:r>
      <w:r w:rsidR="002606EA">
        <w:rPr>
          <w:rFonts w:ascii="Times New Roman" w:hAnsi="Times New Roman" w:cs="Times New Roman"/>
          <w:sz w:val="24"/>
          <w:szCs w:val="24"/>
        </w:rPr>
        <w:t xml:space="preserve">Criminal Justice in Texas, Michelle Lyons, the average cost per inmate on a daily basis is $47.50. The high rates perpetuate expenditure in the state </w:t>
      </w:r>
      <w:r w:rsidR="002606EA" w:rsidRPr="00F87A1F">
        <w:rPr>
          <w:rFonts w:ascii="Times New Roman" w:hAnsi="Times New Roman" w:cs="Times New Roman"/>
          <w:noProof/>
          <w:sz w:val="24"/>
          <w:szCs w:val="24"/>
        </w:rPr>
        <w:t xml:space="preserve">considering </w:t>
      </w:r>
      <w:r w:rsidR="00F87A1F" w:rsidRPr="00F87A1F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FA253E">
        <w:rPr>
          <w:rFonts w:ascii="Times New Roman" w:hAnsi="Times New Roman" w:cs="Times New Roman"/>
          <w:noProof/>
          <w:sz w:val="24"/>
          <w:szCs w:val="24"/>
        </w:rPr>
        <w:t>large</w:t>
      </w:r>
      <w:r w:rsidR="002606EA" w:rsidRPr="00F87A1F">
        <w:rPr>
          <w:rFonts w:ascii="Times New Roman" w:hAnsi="Times New Roman" w:cs="Times New Roman"/>
          <w:noProof/>
          <w:sz w:val="24"/>
          <w:szCs w:val="24"/>
        </w:rPr>
        <w:t xml:space="preserve"> number</w:t>
      </w:r>
      <w:r w:rsidR="002606EA">
        <w:rPr>
          <w:rFonts w:ascii="Times New Roman" w:hAnsi="Times New Roman" w:cs="Times New Roman"/>
          <w:sz w:val="24"/>
          <w:szCs w:val="24"/>
        </w:rPr>
        <w:t xml:space="preserve"> of low-level offenders</w:t>
      </w:r>
      <w:sdt>
        <w:sdtPr>
          <w:rPr>
            <w:rFonts w:ascii="Times New Roman" w:hAnsi="Times New Roman" w:cs="Times New Roman"/>
            <w:sz w:val="24"/>
            <w:szCs w:val="24"/>
          </w:rPr>
          <w:id w:val="-757366045"/>
          <w:citation/>
        </w:sdtPr>
        <w:sdtContent>
          <w:r w:rsidR="00C65D0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65D02">
            <w:rPr>
              <w:rFonts w:ascii="Times New Roman" w:hAnsi="Times New Roman" w:cs="Times New Roman"/>
              <w:sz w:val="24"/>
              <w:szCs w:val="24"/>
            </w:rPr>
            <w:instrText xml:space="preserve"> CITATION Orr15 \l 2057 </w:instrText>
          </w:r>
          <w:r w:rsidR="00C65D0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65D0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C65D02" w:rsidRPr="00C65D02">
            <w:rPr>
              <w:rFonts w:ascii="Times New Roman" w:hAnsi="Times New Roman" w:cs="Times New Roman"/>
              <w:noProof/>
              <w:sz w:val="24"/>
              <w:szCs w:val="24"/>
            </w:rPr>
            <w:t>(Orrick &amp; Lynne, 2015)</w:t>
          </w:r>
          <w:r w:rsidR="00C65D0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606EA">
        <w:rPr>
          <w:rFonts w:ascii="Times New Roman" w:hAnsi="Times New Roman" w:cs="Times New Roman"/>
          <w:sz w:val="24"/>
          <w:szCs w:val="24"/>
        </w:rPr>
        <w:t xml:space="preserve">. Therefore, policies are being made to ensure that the number </w:t>
      </w:r>
      <w:r w:rsidR="00F87A1F">
        <w:rPr>
          <w:rFonts w:ascii="Times New Roman" w:hAnsi="Times New Roman" w:cs="Times New Roman"/>
          <w:noProof/>
          <w:sz w:val="24"/>
          <w:szCs w:val="24"/>
        </w:rPr>
        <w:t>of</w:t>
      </w:r>
      <w:r w:rsidR="00F87A1F">
        <w:rPr>
          <w:rFonts w:ascii="Times New Roman" w:hAnsi="Times New Roman" w:cs="Times New Roman"/>
          <w:sz w:val="24"/>
          <w:szCs w:val="24"/>
        </w:rPr>
        <w:t xml:space="preserve"> the inmates</w:t>
      </w:r>
      <w:r w:rsidR="002606EA">
        <w:rPr>
          <w:rFonts w:ascii="Times New Roman" w:hAnsi="Times New Roman" w:cs="Times New Roman"/>
          <w:sz w:val="24"/>
          <w:szCs w:val="24"/>
        </w:rPr>
        <w:t xml:space="preserve"> reduces.</w:t>
      </w:r>
      <w:r w:rsidR="00875E37">
        <w:rPr>
          <w:rFonts w:ascii="Times New Roman" w:hAnsi="Times New Roman" w:cs="Times New Roman"/>
          <w:sz w:val="24"/>
          <w:szCs w:val="24"/>
        </w:rPr>
        <w:t xml:space="preserve"> </w:t>
      </w:r>
      <w:r w:rsidR="00972FB4">
        <w:rPr>
          <w:rFonts w:ascii="Times New Roman" w:hAnsi="Times New Roman" w:cs="Times New Roman"/>
          <w:noProof/>
          <w:sz w:val="24"/>
          <w:szCs w:val="24"/>
        </w:rPr>
        <w:t xml:space="preserve">Many of the </w:t>
      </w:r>
      <w:r w:rsidR="00875E37" w:rsidRPr="00972FB4">
        <w:rPr>
          <w:rFonts w:ascii="Times New Roman" w:hAnsi="Times New Roman" w:cs="Times New Roman"/>
          <w:noProof/>
          <w:sz w:val="24"/>
          <w:szCs w:val="24"/>
        </w:rPr>
        <w:t>States</w:t>
      </w:r>
      <w:r w:rsidR="00875E37">
        <w:rPr>
          <w:rFonts w:ascii="Times New Roman" w:hAnsi="Times New Roman" w:cs="Times New Roman"/>
          <w:sz w:val="24"/>
          <w:szCs w:val="24"/>
        </w:rPr>
        <w:t xml:space="preserve"> have now started to</w:t>
      </w:r>
      <w:r w:rsidR="00502363">
        <w:rPr>
          <w:rFonts w:ascii="Times New Roman" w:hAnsi="Times New Roman" w:cs="Times New Roman"/>
          <w:sz w:val="24"/>
          <w:szCs w:val="24"/>
        </w:rPr>
        <w:t xml:space="preserve"> fight back recidivi</w:t>
      </w:r>
      <w:r w:rsidR="00875E37">
        <w:rPr>
          <w:rFonts w:ascii="Times New Roman" w:hAnsi="Times New Roman" w:cs="Times New Roman"/>
          <w:sz w:val="24"/>
          <w:szCs w:val="24"/>
        </w:rPr>
        <w:t xml:space="preserve">sm as much as possible to ensure </w:t>
      </w:r>
      <w:r w:rsidR="00502363">
        <w:rPr>
          <w:rFonts w:ascii="Times New Roman" w:hAnsi="Times New Roman" w:cs="Times New Roman"/>
          <w:sz w:val="24"/>
          <w:szCs w:val="24"/>
        </w:rPr>
        <w:t>that there is</w:t>
      </w:r>
      <w:r w:rsidR="00F87A1F">
        <w:rPr>
          <w:rFonts w:ascii="Times New Roman" w:hAnsi="Times New Roman" w:cs="Times New Roman"/>
          <w:sz w:val="24"/>
          <w:szCs w:val="24"/>
        </w:rPr>
        <w:t xml:space="preserve"> a</w:t>
      </w:r>
      <w:r w:rsidR="00502363">
        <w:rPr>
          <w:rFonts w:ascii="Times New Roman" w:hAnsi="Times New Roman" w:cs="Times New Roman"/>
          <w:sz w:val="24"/>
          <w:szCs w:val="24"/>
        </w:rPr>
        <w:t xml:space="preserve"> </w:t>
      </w:r>
      <w:r w:rsidR="00502363" w:rsidRPr="00F87A1F">
        <w:rPr>
          <w:rFonts w:ascii="Times New Roman" w:hAnsi="Times New Roman" w:cs="Times New Roman"/>
          <w:noProof/>
          <w:sz w:val="24"/>
          <w:szCs w:val="24"/>
        </w:rPr>
        <w:t>reduction</w:t>
      </w:r>
      <w:r w:rsidR="00F87A1F">
        <w:rPr>
          <w:rFonts w:ascii="Times New Roman" w:hAnsi="Times New Roman" w:cs="Times New Roman"/>
          <w:sz w:val="24"/>
          <w:szCs w:val="24"/>
        </w:rPr>
        <w:t xml:space="preserve"> in</w:t>
      </w:r>
      <w:r w:rsidR="00502363">
        <w:rPr>
          <w:rFonts w:ascii="Times New Roman" w:hAnsi="Times New Roman" w:cs="Times New Roman"/>
          <w:sz w:val="24"/>
          <w:szCs w:val="24"/>
        </w:rPr>
        <w:t xml:space="preserve"> </w:t>
      </w:r>
      <w:r w:rsidR="00FA253E">
        <w:rPr>
          <w:rFonts w:ascii="Times New Roman" w:hAnsi="Times New Roman" w:cs="Times New Roman"/>
          <w:noProof/>
          <w:sz w:val="24"/>
          <w:szCs w:val="24"/>
        </w:rPr>
        <w:t>some</w:t>
      </w:r>
      <w:r w:rsidR="00502363">
        <w:rPr>
          <w:rFonts w:ascii="Times New Roman" w:hAnsi="Times New Roman" w:cs="Times New Roman"/>
          <w:sz w:val="24"/>
          <w:szCs w:val="24"/>
        </w:rPr>
        <w:t xml:space="preserve"> offenders who </w:t>
      </w:r>
      <w:r w:rsidR="00A75FCA" w:rsidRPr="00F87A1F">
        <w:rPr>
          <w:rFonts w:ascii="Times New Roman" w:hAnsi="Times New Roman" w:cs="Times New Roman"/>
          <w:noProof/>
          <w:sz w:val="24"/>
          <w:szCs w:val="24"/>
        </w:rPr>
        <w:t>require</w:t>
      </w:r>
      <w:r w:rsidR="00F87A1F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 w:rsidR="00A75FCA">
        <w:rPr>
          <w:rFonts w:ascii="Times New Roman" w:hAnsi="Times New Roman" w:cs="Times New Roman"/>
          <w:sz w:val="24"/>
          <w:szCs w:val="24"/>
        </w:rPr>
        <w:t xml:space="preserve"> significant number of prison admissions by breaking their rules of probation </w:t>
      </w:r>
      <w:r w:rsidR="00875E37">
        <w:rPr>
          <w:rFonts w:ascii="Times New Roman" w:hAnsi="Times New Roman" w:cs="Times New Roman"/>
          <w:noProof/>
          <w:sz w:val="24"/>
          <w:szCs w:val="24"/>
        </w:rPr>
        <w:t xml:space="preserve">or </w:t>
      </w:r>
      <w:r w:rsidR="00A75FCA" w:rsidRPr="00972FB4">
        <w:rPr>
          <w:rFonts w:ascii="Times New Roman" w:hAnsi="Times New Roman" w:cs="Times New Roman"/>
          <w:noProof/>
          <w:sz w:val="24"/>
          <w:szCs w:val="24"/>
        </w:rPr>
        <w:t>parol</w:t>
      </w:r>
      <w:r w:rsidR="00972FB4">
        <w:rPr>
          <w:rFonts w:ascii="Times New Roman" w:hAnsi="Times New Roman" w:cs="Times New Roman"/>
          <w:noProof/>
          <w:sz w:val="24"/>
          <w:szCs w:val="24"/>
        </w:rPr>
        <w:t>e</w:t>
      </w:r>
      <w:r w:rsidR="00A75FCA">
        <w:rPr>
          <w:rFonts w:ascii="Times New Roman" w:hAnsi="Times New Roman" w:cs="Times New Roman"/>
          <w:sz w:val="24"/>
          <w:szCs w:val="24"/>
        </w:rPr>
        <w:t>. Among the policies used include chan</w:t>
      </w:r>
      <w:r w:rsidR="00875E37">
        <w:rPr>
          <w:rFonts w:ascii="Times New Roman" w:hAnsi="Times New Roman" w:cs="Times New Roman"/>
          <w:sz w:val="24"/>
          <w:szCs w:val="24"/>
        </w:rPr>
        <w:t>ging the sentencing policies since the low –level crimes do not require incarceration.</w:t>
      </w:r>
      <w:r w:rsidR="00A75FCA">
        <w:rPr>
          <w:rFonts w:ascii="Times New Roman" w:hAnsi="Times New Roman" w:cs="Times New Roman"/>
          <w:sz w:val="24"/>
          <w:szCs w:val="24"/>
        </w:rPr>
        <w:t xml:space="preserve"> Furthermore, release </w:t>
      </w:r>
      <w:r w:rsidR="00A75FCA" w:rsidRPr="00FA253E">
        <w:rPr>
          <w:rFonts w:ascii="Times New Roman" w:hAnsi="Times New Roman" w:cs="Times New Roman"/>
          <w:noProof/>
          <w:sz w:val="24"/>
          <w:szCs w:val="24"/>
        </w:rPr>
        <w:t>policies</w:t>
      </w:r>
      <w:r w:rsidR="00875E37">
        <w:rPr>
          <w:rFonts w:ascii="Times New Roman" w:hAnsi="Times New Roman" w:cs="Times New Roman"/>
          <w:sz w:val="24"/>
          <w:szCs w:val="24"/>
        </w:rPr>
        <w:t xml:space="preserve"> of inmates across other S</w:t>
      </w:r>
      <w:r w:rsidR="00A75FCA">
        <w:rPr>
          <w:rFonts w:ascii="Times New Roman" w:hAnsi="Times New Roman" w:cs="Times New Roman"/>
          <w:sz w:val="24"/>
          <w:szCs w:val="24"/>
        </w:rPr>
        <w:t xml:space="preserve">tates have </w:t>
      </w:r>
      <w:r w:rsidR="00A75FCA" w:rsidRPr="00FA253E">
        <w:rPr>
          <w:rFonts w:ascii="Times New Roman" w:hAnsi="Times New Roman" w:cs="Times New Roman"/>
          <w:noProof/>
          <w:sz w:val="24"/>
          <w:szCs w:val="24"/>
        </w:rPr>
        <w:t xml:space="preserve">been </w:t>
      </w:r>
      <w:r w:rsidR="00F87A1F" w:rsidRPr="00FA253E">
        <w:rPr>
          <w:rFonts w:ascii="Times New Roman" w:hAnsi="Times New Roman" w:cs="Times New Roman"/>
          <w:noProof/>
          <w:sz w:val="24"/>
          <w:szCs w:val="24"/>
        </w:rPr>
        <w:t>modifi</w:t>
      </w:r>
      <w:r w:rsidR="00A75FCA" w:rsidRPr="00FA253E">
        <w:rPr>
          <w:rFonts w:ascii="Times New Roman" w:hAnsi="Times New Roman" w:cs="Times New Roman"/>
          <w:noProof/>
          <w:sz w:val="24"/>
          <w:szCs w:val="24"/>
        </w:rPr>
        <w:t>ed</w:t>
      </w:r>
      <w:r w:rsidR="00A75FCA">
        <w:rPr>
          <w:rFonts w:ascii="Times New Roman" w:hAnsi="Times New Roman" w:cs="Times New Roman"/>
          <w:sz w:val="24"/>
          <w:szCs w:val="24"/>
        </w:rPr>
        <w:t xml:space="preserve"> with time. </w:t>
      </w:r>
      <w:r w:rsidR="00875E37">
        <w:rPr>
          <w:rFonts w:ascii="Times New Roman" w:hAnsi="Times New Roman" w:cs="Times New Roman"/>
          <w:noProof/>
          <w:sz w:val="24"/>
          <w:szCs w:val="24"/>
        </w:rPr>
        <w:t>In addition</w:t>
      </w:r>
      <w:r w:rsidR="00F87A1F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A75FCA" w:rsidRPr="00F87A1F">
        <w:rPr>
          <w:rFonts w:ascii="Times New Roman" w:hAnsi="Times New Roman" w:cs="Times New Roman"/>
          <w:noProof/>
          <w:sz w:val="24"/>
          <w:szCs w:val="24"/>
        </w:rPr>
        <w:t>recidivism</w:t>
      </w:r>
      <w:r w:rsidR="00F87A1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5FCA" w:rsidRPr="00F87A1F">
        <w:rPr>
          <w:rFonts w:ascii="Times New Roman" w:hAnsi="Times New Roman" w:cs="Times New Roman"/>
          <w:noProof/>
          <w:sz w:val="24"/>
          <w:szCs w:val="24"/>
        </w:rPr>
        <w:t xml:space="preserve">reduction is also </w:t>
      </w:r>
      <w:r w:rsidR="00972FB4">
        <w:rPr>
          <w:rFonts w:ascii="Times New Roman" w:hAnsi="Times New Roman" w:cs="Times New Roman"/>
          <w:noProof/>
          <w:sz w:val="24"/>
          <w:szCs w:val="24"/>
        </w:rPr>
        <w:t xml:space="preserve">being </w:t>
      </w:r>
      <w:r w:rsidR="00972FB4" w:rsidRPr="00972FB4">
        <w:rPr>
          <w:rFonts w:ascii="Times New Roman" w:hAnsi="Times New Roman" w:cs="Times New Roman"/>
          <w:noProof/>
          <w:sz w:val="24"/>
          <w:szCs w:val="24"/>
        </w:rPr>
        <w:t>im</w:t>
      </w:r>
      <w:r w:rsidR="00972FB4">
        <w:rPr>
          <w:rFonts w:ascii="Times New Roman" w:hAnsi="Times New Roman" w:cs="Times New Roman"/>
          <w:noProof/>
          <w:sz w:val="24"/>
          <w:szCs w:val="24"/>
        </w:rPr>
        <w:t>p</w:t>
      </w:r>
      <w:r w:rsidR="00875E37" w:rsidRPr="00972FB4">
        <w:rPr>
          <w:rFonts w:ascii="Times New Roman" w:hAnsi="Times New Roman" w:cs="Times New Roman"/>
          <w:noProof/>
          <w:sz w:val="24"/>
          <w:szCs w:val="24"/>
        </w:rPr>
        <w:t>lemented</w:t>
      </w:r>
      <w:r w:rsidR="00875E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75FCA" w:rsidRPr="00F87A1F">
        <w:rPr>
          <w:rFonts w:ascii="Times New Roman" w:hAnsi="Times New Roman" w:cs="Times New Roman"/>
          <w:noProof/>
          <w:sz w:val="24"/>
          <w:szCs w:val="24"/>
        </w:rPr>
        <w:t>to counter the number of offenders in jails and prisons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479004431"/>
          <w:citation/>
        </w:sdtPr>
        <w:sdtContent>
          <w:r w:rsidR="00611C0E">
            <w:rPr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="00611C0E">
            <w:rPr>
              <w:rFonts w:ascii="Times New Roman" w:hAnsi="Times New Roman" w:cs="Times New Roman"/>
              <w:noProof/>
              <w:sz w:val="24"/>
              <w:szCs w:val="24"/>
            </w:rPr>
            <w:instrText xml:space="preserve"> CITATION Lei05 \l 2057 </w:instrText>
          </w:r>
          <w:r w:rsidR="00611C0E">
            <w:rPr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 w:rsidR="00611C0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611C0E" w:rsidRPr="00611C0E">
            <w:rPr>
              <w:rFonts w:ascii="Times New Roman" w:hAnsi="Times New Roman" w:cs="Times New Roman"/>
              <w:noProof/>
              <w:sz w:val="24"/>
              <w:szCs w:val="24"/>
            </w:rPr>
            <w:t>(Leipold , 2005)</w:t>
          </w:r>
          <w:r w:rsidR="00611C0E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sdtContent>
      </w:sdt>
      <w:r w:rsidR="00A75FCA" w:rsidRPr="00F87A1F">
        <w:rPr>
          <w:rFonts w:ascii="Times New Roman" w:hAnsi="Times New Roman" w:cs="Times New Roman"/>
          <w:noProof/>
          <w:sz w:val="24"/>
          <w:szCs w:val="24"/>
        </w:rPr>
        <w:t>.</w:t>
      </w:r>
      <w:r w:rsidR="00875E37">
        <w:rPr>
          <w:rFonts w:ascii="Times New Roman" w:hAnsi="Times New Roman" w:cs="Times New Roman"/>
          <w:noProof/>
          <w:sz w:val="24"/>
          <w:szCs w:val="24"/>
        </w:rPr>
        <w:t xml:space="preserve"> Additionally, S</w:t>
      </w:r>
      <w:r w:rsidR="00F87A1F">
        <w:rPr>
          <w:rFonts w:ascii="Times New Roman" w:hAnsi="Times New Roman" w:cs="Times New Roman"/>
          <w:noProof/>
          <w:sz w:val="24"/>
          <w:szCs w:val="24"/>
        </w:rPr>
        <w:t>ta</w:t>
      </w:r>
      <w:r w:rsidR="00A75FCA" w:rsidRPr="00F87A1F">
        <w:rPr>
          <w:rFonts w:ascii="Times New Roman" w:hAnsi="Times New Roman" w:cs="Times New Roman"/>
          <w:noProof/>
          <w:sz w:val="24"/>
          <w:szCs w:val="24"/>
        </w:rPr>
        <w:t>tes</w:t>
      </w:r>
      <w:r w:rsidR="00A75FCA">
        <w:rPr>
          <w:rFonts w:ascii="Times New Roman" w:hAnsi="Times New Roman" w:cs="Times New Roman"/>
          <w:sz w:val="24"/>
          <w:szCs w:val="24"/>
        </w:rPr>
        <w:t xml:space="preserve"> are trying to c</w:t>
      </w:r>
      <w:r w:rsidR="00972FB4">
        <w:rPr>
          <w:rFonts w:ascii="Times New Roman" w:hAnsi="Times New Roman" w:cs="Times New Roman"/>
          <w:sz w:val="24"/>
          <w:szCs w:val="24"/>
        </w:rPr>
        <w:t>ut on the operational costs.</w:t>
      </w:r>
    </w:p>
    <w:p w14:paraId="00B719F8" w14:textId="77777777" w:rsidR="00100846" w:rsidRPr="00100846" w:rsidRDefault="00F87A1F" w:rsidP="0011730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The l</w:t>
      </w:r>
      <w:r w:rsidR="00100846" w:rsidRPr="00F87A1F">
        <w:rPr>
          <w:rFonts w:ascii="Times New Roman" w:hAnsi="Times New Roman" w:cs="Times New Roman"/>
          <w:b/>
          <w:noProof/>
          <w:sz w:val="24"/>
          <w:szCs w:val="24"/>
        </w:rPr>
        <w:t>ink</w:t>
      </w:r>
      <w:r w:rsidR="00100846" w:rsidRPr="00100846">
        <w:rPr>
          <w:rFonts w:ascii="Times New Roman" w:hAnsi="Times New Roman" w:cs="Times New Roman"/>
          <w:b/>
          <w:sz w:val="24"/>
          <w:szCs w:val="24"/>
        </w:rPr>
        <w:t xml:space="preserve"> between private, state and </w:t>
      </w:r>
      <w:r w:rsidR="00875E37">
        <w:rPr>
          <w:rFonts w:ascii="Times New Roman" w:hAnsi="Times New Roman" w:cs="Times New Roman"/>
          <w:b/>
          <w:sz w:val="24"/>
          <w:szCs w:val="24"/>
        </w:rPr>
        <w:t>federal correctional facilities</w:t>
      </w:r>
    </w:p>
    <w:p w14:paraId="0B6BE9BB" w14:textId="77777777" w:rsidR="00100846" w:rsidRDefault="006E4756" w:rsidP="00367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Incarceration occurs as a result of an</w:t>
      </w:r>
      <w:r w:rsidR="00100846">
        <w:rPr>
          <w:rFonts w:ascii="Times New Roman" w:hAnsi="Times New Roman" w:cs="Times New Roman"/>
          <w:sz w:val="24"/>
          <w:szCs w:val="24"/>
        </w:rPr>
        <w:t xml:space="preserve"> </w:t>
      </w:r>
      <w:r w:rsidR="00100846" w:rsidRPr="00F87A1F">
        <w:rPr>
          <w:rFonts w:ascii="Times New Roman" w:hAnsi="Times New Roman" w:cs="Times New Roman"/>
          <w:noProof/>
          <w:sz w:val="24"/>
          <w:szCs w:val="24"/>
        </w:rPr>
        <w:t>offen</w:t>
      </w:r>
      <w:r w:rsidR="00F87A1F">
        <w:rPr>
          <w:rFonts w:ascii="Times New Roman" w:hAnsi="Times New Roman" w:cs="Times New Roman"/>
          <w:noProof/>
          <w:sz w:val="24"/>
          <w:szCs w:val="24"/>
        </w:rPr>
        <w:t>s</w:t>
      </w:r>
      <w:r w:rsidR="00100846" w:rsidRPr="00F87A1F">
        <w:rPr>
          <w:rFonts w:ascii="Times New Roman" w:hAnsi="Times New Roman" w:cs="Times New Roman"/>
          <w:noProof/>
          <w:sz w:val="24"/>
          <w:szCs w:val="24"/>
        </w:rPr>
        <w:t>e</w:t>
      </w:r>
      <w:r w:rsidR="00100846">
        <w:rPr>
          <w:rFonts w:ascii="Times New Roman" w:hAnsi="Times New Roman" w:cs="Times New Roman"/>
          <w:sz w:val="24"/>
          <w:szCs w:val="24"/>
        </w:rPr>
        <w:t xml:space="preserve"> committed </w:t>
      </w:r>
      <w:r w:rsidR="00100846" w:rsidRPr="00F87A1F">
        <w:rPr>
          <w:rFonts w:ascii="Times New Roman" w:hAnsi="Times New Roman" w:cs="Times New Roman"/>
          <w:noProof/>
          <w:sz w:val="24"/>
          <w:szCs w:val="24"/>
        </w:rPr>
        <w:t>that is approved by the criminal justice department</w:t>
      </w:r>
      <w:r w:rsidR="00100846">
        <w:rPr>
          <w:rFonts w:ascii="Times New Roman" w:hAnsi="Times New Roman" w:cs="Times New Roman"/>
          <w:sz w:val="24"/>
          <w:szCs w:val="24"/>
        </w:rPr>
        <w:t xml:space="preserve">. </w:t>
      </w:r>
      <w:r w:rsidR="00FA253E">
        <w:rPr>
          <w:rFonts w:ascii="Times New Roman" w:hAnsi="Times New Roman" w:cs="Times New Roman"/>
          <w:sz w:val="24"/>
          <w:szCs w:val="24"/>
        </w:rPr>
        <w:t>There is a clear</w:t>
      </w:r>
      <w:r w:rsidR="00085A70">
        <w:rPr>
          <w:rFonts w:ascii="Times New Roman" w:hAnsi="Times New Roman" w:cs="Times New Roman"/>
          <w:sz w:val="24"/>
          <w:szCs w:val="24"/>
        </w:rPr>
        <w:t xml:space="preserve"> distinction between jails and prisons. The fundamental d</w:t>
      </w:r>
      <w:r w:rsidR="0011730C">
        <w:rPr>
          <w:rFonts w:ascii="Times New Roman" w:hAnsi="Times New Roman" w:cs="Times New Roman"/>
          <w:sz w:val="24"/>
          <w:szCs w:val="24"/>
        </w:rPr>
        <w:t xml:space="preserve">ifference between the two </w:t>
      </w:r>
      <w:r>
        <w:rPr>
          <w:rFonts w:ascii="Times New Roman" w:hAnsi="Times New Roman" w:cs="Times New Roman"/>
          <w:noProof/>
          <w:sz w:val="24"/>
          <w:szCs w:val="24"/>
        </w:rPr>
        <w:t>manifest</w:t>
      </w:r>
      <w:r w:rsidR="00F87A1F">
        <w:rPr>
          <w:rFonts w:ascii="Times New Roman" w:hAnsi="Times New Roman" w:cs="Times New Roman"/>
          <w:sz w:val="24"/>
          <w:szCs w:val="24"/>
        </w:rPr>
        <w:t xml:space="preserve"> </w:t>
      </w:r>
      <w:r w:rsidR="00F87A1F" w:rsidRPr="00F87A1F">
        <w:rPr>
          <w:rFonts w:ascii="Times New Roman" w:hAnsi="Times New Roman" w:cs="Times New Roman"/>
          <w:noProof/>
          <w:sz w:val="24"/>
          <w:szCs w:val="24"/>
        </w:rPr>
        <w:t>during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the incarceration period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882066310"/>
          <w:citation/>
        </w:sdtPr>
        <w:sdtContent>
          <w:r w:rsidR="00B8781A">
            <w:rPr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="00B8781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instrText xml:space="preserve"> CITATION Lei05 \l 1033 </w:instrText>
          </w:r>
          <w:r w:rsidR="00B8781A">
            <w:rPr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 w:rsidR="00B8781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B8781A" w:rsidRPr="00B8781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(Leipold , 2005)</w:t>
          </w:r>
          <w:r w:rsidR="00B8781A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sdtContent>
      </w:sdt>
      <w:r w:rsidR="00085A70">
        <w:rPr>
          <w:rFonts w:ascii="Times New Roman" w:hAnsi="Times New Roman" w:cs="Times New Roman"/>
          <w:sz w:val="24"/>
          <w:szCs w:val="24"/>
        </w:rPr>
        <w:t xml:space="preserve">. </w:t>
      </w:r>
      <w:r w:rsidR="00FA253E">
        <w:rPr>
          <w:rFonts w:ascii="Times New Roman" w:hAnsi="Times New Roman" w:cs="Times New Roman"/>
          <w:noProof/>
          <w:sz w:val="24"/>
          <w:szCs w:val="24"/>
        </w:rPr>
        <w:t xml:space="preserve">The local government enforcements and agencies operate </w:t>
      </w:r>
      <w:r w:rsidR="00FA253E" w:rsidRPr="00FA253E">
        <w:rPr>
          <w:rFonts w:ascii="Times New Roman" w:hAnsi="Times New Roman" w:cs="Times New Roman"/>
          <w:noProof/>
          <w:sz w:val="24"/>
          <w:szCs w:val="24"/>
        </w:rPr>
        <w:t>jail</w:t>
      </w:r>
      <w:r w:rsidR="00085A70" w:rsidRPr="00FA253E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87A1F">
        <w:rPr>
          <w:rFonts w:ascii="Times New Roman" w:hAnsi="Times New Roman" w:cs="Times New Roman"/>
          <w:noProof/>
          <w:sz w:val="24"/>
          <w:szCs w:val="24"/>
        </w:rPr>
        <w:t>where</w:t>
      </w:r>
      <w:r w:rsidR="00FA253E">
        <w:rPr>
          <w:rFonts w:ascii="Times New Roman" w:hAnsi="Times New Roman" w:cs="Times New Roman"/>
          <w:noProof/>
          <w:sz w:val="24"/>
          <w:szCs w:val="24"/>
        </w:rPr>
        <w:t xml:space="preserve"> the</w:t>
      </w:r>
      <w:r w:rsidR="00F87A1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87A1F" w:rsidRPr="00FA253E">
        <w:rPr>
          <w:rFonts w:ascii="Times New Roman" w:hAnsi="Times New Roman" w:cs="Times New Roman"/>
          <w:noProof/>
          <w:sz w:val="24"/>
          <w:szCs w:val="24"/>
        </w:rPr>
        <w:t>crime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that is committed</w:t>
      </w:r>
      <w:r w:rsidR="004845D2">
        <w:rPr>
          <w:rFonts w:ascii="Times New Roman" w:hAnsi="Times New Roman" w:cs="Times New Roman"/>
          <w:sz w:val="24"/>
          <w:szCs w:val="24"/>
        </w:rPr>
        <w:t xml:space="preserve"> </w:t>
      </w:r>
      <w:r w:rsidR="004845D2" w:rsidRPr="00F87A1F">
        <w:rPr>
          <w:rFonts w:ascii="Times New Roman" w:hAnsi="Times New Roman" w:cs="Times New Roman"/>
          <w:noProof/>
          <w:sz w:val="24"/>
          <w:szCs w:val="24"/>
        </w:rPr>
        <w:t>is awarded</w:t>
      </w:r>
      <w:r w:rsidR="004845D2">
        <w:rPr>
          <w:rFonts w:ascii="Times New Roman" w:hAnsi="Times New Roman" w:cs="Times New Roman"/>
          <w:sz w:val="24"/>
          <w:szCs w:val="24"/>
        </w:rPr>
        <w:t xml:space="preserve"> an incarceration of up to 2-3 years</w:t>
      </w:r>
      <w:sdt>
        <w:sdtPr>
          <w:rPr>
            <w:rFonts w:ascii="Times New Roman" w:hAnsi="Times New Roman" w:cs="Times New Roman"/>
            <w:sz w:val="24"/>
            <w:szCs w:val="24"/>
          </w:rPr>
          <w:id w:val="-1873373390"/>
          <w:citation/>
        </w:sdtPr>
        <w:sdtContent>
          <w:r w:rsidR="00B8781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8781A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Per03 \l 1033 </w:instrText>
          </w:r>
          <w:r w:rsidR="00B8781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8781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B8781A" w:rsidRPr="00B8781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(Perrone &amp; Pratt, 2003)</w:t>
          </w:r>
          <w:r w:rsidR="00B8781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845D2">
        <w:rPr>
          <w:rFonts w:ascii="Times New Roman" w:hAnsi="Times New Roman" w:cs="Times New Roman"/>
          <w:sz w:val="24"/>
          <w:szCs w:val="24"/>
        </w:rPr>
        <w:t>. Individual</w:t>
      </w:r>
      <w:r w:rsidR="0011730C">
        <w:rPr>
          <w:rFonts w:ascii="Times New Roman" w:hAnsi="Times New Roman" w:cs="Times New Roman"/>
          <w:sz w:val="24"/>
          <w:szCs w:val="24"/>
        </w:rPr>
        <w:t>s that are</w:t>
      </w:r>
      <w:r w:rsidR="004845D2">
        <w:rPr>
          <w:rFonts w:ascii="Times New Roman" w:hAnsi="Times New Roman" w:cs="Times New Roman"/>
          <w:sz w:val="24"/>
          <w:szCs w:val="24"/>
        </w:rPr>
        <w:t xml:space="preserve"> convicted are those who committed low-level </w:t>
      </w:r>
      <w:r w:rsidR="00F87A1F" w:rsidRPr="00F87A1F">
        <w:rPr>
          <w:rFonts w:ascii="Times New Roman" w:hAnsi="Times New Roman" w:cs="Times New Roman"/>
          <w:noProof/>
          <w:sz w:val="24"/>
          <w:szCs w:val="24"/>
        </w:rPr>
        <w:t>offen</w:t>
      </w:r>
      <w:r w:rsidR="00F87A1F">
        <w:rPr>
          <w:rFonts w:ascii="Times New Roman" w:hAnsi="Times New Roman" w:cs="Times New Roman"/>
          <w:noProof/>
          <w:sz w:val="24"/>
          <w:szCs w:val="24"/>
        </w:rPr>
        <w:t>s</w:t>
      </w:r>
      <w:r w:rsidR="004845D2" w:rsidRPr="00F87A1F">
        <w:rPr>
          <w:rFonts w:ascii="Times New Roman" w:hAnsi="Times New Roman" w:cs="Times New Roman"/>
          <w:noProof/>
          <w:sz w:val="24"/>
          <w:szCs w:val="24"/>
        </w:rPr>
        <w:t>es</w:t>
      </w:r>
      <w:r w:rsidR="004845D2">
        <w:rPr>
          <w:rFonts w:ascii="Times New Roman" w:hAnsi="Times New Roman" w:cs="Times New Roman"/>
          <w:sz w:val="24"/>
          <w:szCs w:val="24"/>
        </w:rPr>
        <w:t>. On the other hand, prison</w:t>
      </w:r>
      <w:r w:rsidR="00F87A1F">
        <w:rPr>
          <w:rFonts w:ascii="Times New Roman" w:hAnsi="Times New Roman" w:cs="Times New Roman"/>
          <w:sz w:val="24"/>
          <w:szCs w:val="24"/>
        </w:rPr>
        <w:t>s</w:t>
      </w:r>
      <w:r w:rsidR="004845D2">
        <w:rPr>
          <w:rFonts w:ascii="Times New Roman" w:hAnsi="Times New Roman" w:cs="Times New Roman"/>
          <w:sz w:val="24"/>
          <w:szCs w:val="24"/>
        </w:rPr>
        <w:t xml:space="preserve"> </w:t>
      </w:r>
      <w:r w:rsidR="00F87A1F">
        <w:rPr>
          <w:rFonts w:ascii="Times New Roman" w:hAnsi="Times New Roman" w:cs="Times New Roman"/>
          <w:noProof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for those offenders who serve a long-term jail for more serious crimes or </w:t>
      </w:r>
      <w:r w:rsidR="00F87A1F">
        <w:rPr>
          <w:rFonts w:ascii="Times New Roman" w:hAnsi="Times New Roman" w:cs="Times New Roman"/>
          <w:noProof/>
          <w:sz w:val="24"/>
          <w:szCs w:val="24"/>
        </w:rPr>
        <w:t>a</w:t>
      </w:r>
      <w:r w:rsidR="004845D2">
        <w:rPr>
          <w:rFonts w:ascii="Times New Roman" w:hAnsi="Times New Roman" w:cs="Times New Roman"/>
          <w:sz w:val="24"/>
          <w:szCs w:val="24"/>
        </w:rPr>
        <w:t xml:space="preserve"> felony.</w:t>
      </w:r>
    </w:p>
    <w:p w14:paraId="45F26BF9" w14:textId="77777777" w:rsidR="00EF6628" w:rsidRDefault="00A471C7" w:rsidP="001173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Offenders of low-level crimes are taken to jail whereas those who have committed serious </w:t>
      </w:r>
      <w:r w:rsidR="00FA253E" w:rsidRPr="00FA253E">
        <w:rPr>
          <w:rFonts w:ascii="Times New Roman" w:hAnsi="Times New Roman" w:cs="Times New Roman"/>
          <w:noProof/>
          <w:sz w:val="24"/>
          <w:szCs w:val="24"/>
        </w:rPr>
        <w:t>offen</w:t>
      </w:r>
      <w:r w:rsidR="00FA253E">
        <w:rPr>
          <w:rFonts w:ascii="Times New Roman" w:hAnsi="Times New Roman" w:cs="Times New Roman"/>
          <w:noProof/>
          <w:sz w:val="24"/>
          <w:szCs w:val="24"/>
        </w:rPr>
        <w:t>s</w:t>
      </w:r>
      <w:r w:rsidRPr="00FA253E">
        <w:rPr>
          <w:rFonts w:ascii="Times New Roman" w:hAnsi="Times New Roman" w:cs="Times New Roman"/>
          <w:noProof/>
          <w:sz w:val="24"/>
          <w:szCs w:val="24"/>
        </w:rPr>
        <w:t>es</w:t>
      </w:r>
      <w:r w:rsidR="006E4756">
        <w:rPr>
          <w:rFonts w:ascii="Times New Roman" w:hAnsi="Times New Roman" w:cs="Times New Roman"/>
          <w:sz w:val="24"/>
          <w:szCs w:val="24"/>
        </w:rPr>
        <w:t xml:space="preserve"> against the S</w:t>
      </w:r>
      <w:r>
        <w:rPr>
          <w:rFonts w:ascii="Times New Roman" w:hAnsi="Times New Roman" w:cs="Times New Roman"/>
          <w:sz w:val="24"/>
          <w:szCs w:val="24"/>
        </w:rPr>
        <w:t>tate and federal laws fall</w:t>
      </w:r>
      <w:r w:rsidR="006E4756">
        <w:rPr>
          <w:rFonts w:ascii="Times New Roman" w:hAnsi="Times New Roman" w:cs="Times New Roman"/>
          <w:sz w:val="24"/>
          <w:szCs w:val="24"/>
        </w:rPr>
        <w:t xml:space="preserve"> under the jurisdiction of the federal prisons. The S</w:t>
      </w:r>
      <w:r>
        <w:rPr>
          <w:rFonts w:ascii="Times New Roman" w:hAnsi="Times New Roman" w:cs="Times New Roman"/>
          <w:sz w:val="24"/>
          <w:szCs w:val="24"/>
        </w:rPr>
        <w:t xml:space="preserve">tate corrections </w:t>
      </w:r>
      <w:r w:rsidRPr="0011730C">
        <w:rPr>
          <w:rFonts w:ascii="Times New Roman" w:hAnsi="Times New Roman" w:cs="Times New Roman"/>
          <w:noProof/>
          <w:sz w:val="24"/>
          <w:szCs w:val="24"/>
        </w:rPr>
        <w:t>involve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53E">
        <w:rPr>
          <w:rFonts w:ascii="Times New Roman" w:hAnsi="Times New Roman" w:cs="Times New Roman"/>
          <w:noProof/>
          <w:sz w:val="24"/>
          <w:szCs w:val="24"/>
        </w:rPr>
        <w:t>crimes</w:t>
      </w:r>
      <w:r w:rsidR="006E4756">
        <w:rPr>
          <w:rFonts w:ascii="Times New Roman" w:hAnsi="Times New Roman" w:cs="Times New Roman"/>
          <w:noProof/>
          <w:sz w:val="24"/>
          <w:szCs w:val="24"/>
        </w:rPr>
        <w:t xml:space="preserve"> that are</w:t>
      </w:r>
      <w:r>
        <w:rPr>
          <w:rFonts w:ascii="Times New Roman" w:hAnsi="Times New Roman" w:cs="Times New Roman"/>
          <w:sz w:val="24"/>
          <w:szCs w:val="24"/>
        </w:rPr>
        <w:t xml:space="preserve"> committed in one </w:t>
      </w:r>
      <w:r w:rsidR="006E4756">
        <w:rPr>
          <w:rFonts w:ascii="Times New Roman" w:hAnsi="Times New Roman" w:cs="Times New Roman"/>
          <w:noProof/>
          <w:sz w:val="24"/>
          <w:szCs w:val="24"/>
        </w:rPr>
        <w:t>S</w:t>
      </w:r>
      <w:r w:rsidRPr="00FA253E">
        <w:rPr>
          <w:rFonts w:ascii="Times New Roman" w:hAnsi="Times New Roman" w:cs="Times New Roman"/>
          <w:noProof/>
          <w:sz w:val="24"/>
          <w:szCs w:val="24"/>
        </w:rPr>
        <w:t>tate</w:t>
      </w:r>
      <w:r w:rsidR="00FA253E" w:rsidRPr="00FA253E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756">
        <w:rPr>
          <w:rFonts w:ascii="Times New Roman" w:hAnsi="Times New Roman" w:cs="Times New Roman"/>
          <w:sz w:val="24"/>
          <w:szCs w:val="24"/>
        </w:rPr>
        <w:t>but a</w:t>
      </w:r>
      <w:r w:rsidR="002914EA">
        <w:rPr>
          <w:rFonts w:ascii="Times New Roman" w:hAnsi="Times New Roman" w:cs="Times New Roman"/>
          <w:sz w:val="24"/>
          <w:szCs w:val="24"/>
        </w:rPr>
        <w:t xml:space="preserve"> connection</w:t>
      </w:r>
      <w:r w:rsidR="006E4756">
        <w:rPr>
          <w:rFonts w:ascii="Times New Roman" w:hAnsi="Times New Roman" w:cs="Times New Roman"/>
          <w:sz w:val="24"/>
          <w:szCs w:val="24"/>
        </w:rPr>
        <w:t xml:space="preserve"> lacks to tie them</w:t>
      </w:r>
      <w:r w:rsidR="002914EA">
        <w:rPr>
          <w:rFonts w:ascii="Times New Roman" w:hAnsi="Times New Roman" w:cs="Times New Roman"/>
          <w:sz w:val="24"/>
          <w:szCs w:val="24"/>
        </w:rPr>
        <w:t xml:space="preserve"> to </w:t>
      </w:r>
      <w:r w:rsidR="0011730C">
        <w:rPr>
          <w:rFonts w:ascii="Times New Roman" w:hAnsi="Times New Roman" w:cs="Times New Roman"/>
          <w:sz w:val="24"/>
          <w:szCs w:val="24"/>
        </w:rPr>
        <w:t>the F</w:t>
      </w:r>
      <w:r w:rsidR="006E4756">
        <w:rPr>
          <w:rFonts w:ascii="Times New Roman" w:hAnsi="Times New Roman" w:cs="Times New Roman"/>
          <w:sz w:val="24"/>
          <w:szCs w:val="24"/>
        </w:rPr>
        <w:t>ederal</w:t>
      </w:r>
      <w:r w:rsidR="002914EA">
        <w:rPr>
          <w:rFonts w:ascii="Times New Roman" w:hAnsi="Times New Roman" w:cs="Times New Roman"/>
          <w:sz w:val="24"/>
          <w:szCs w:val="24"/>
        </w:rPr>
        <w:t xml:space="preserve"> government. Federal </w:t>
      </w:r>
      <w:r w:rsidR="002914EA" w:rsidRPr="00FA253E">
        <w:rPr>
          <w:rFonts w:ascii="Times New Roman" w:hAnsi="Times New Roman" w:cs="Times New Roman"/>
          <w:noProof/>
          <w:sz w:val="24"/>
          <w:szCs w:val="24"/>
        </w:rPr>
        <w:t>prisons</w:t>
      </w:r>
      <w:r w:rsidR="00FA253E">
        <w:rPr>
          <w:rFonts w:ascii="Times New Roman" w:hAnsi="Times New Roman" w:cs="Times New Roman"/>
          <w:noProof/>
          <w:sz w:val="24"/>
          <w:szCs w:val="24"/>
        </w:rPr>
        <w:t>,</w:t>
      </w:r>
      <w:r w:rsidR="002914EA">
        <w:rPr>
          <w:rFonts w:ascii="Times New Roman" w:hAnsi="Times New Roman" w:cs="Times New Roman"/>
          <w:sz w:val="24"/>
          <w:szCs w:val="24"/>
        </w:rPr>
        <w:t xml:space="preserve"> on the other </w:t>
      </w:r>
      <w:r w:rsidR="00552B0E">
        <w:rPr>
          <w:rFonts w:ascii="Times New Roman" w:hAnsi="Times New Roman" w:cs="Times New Roman"/>
          <w:sz w:val="24"/>
          <w:szCs w:val="24"/>
        </w:rPr>
        <w:t>hand,</w:t>
      </w:r>
      <w:r w:rsidR="00FA253E">
        <w:rPr>
          <w:rFonts w:ascii="Times New Roman" w:hAnsi="Times New Roman" w:cs="Times New Roman"/>
          <w:sz w:val="24"/>
          <w:szCs w:val="24"/>
        </w:rPr>
        <w:t xml:space="preserve"> </w:t>
      </w:r>
      <w:r w:rsidR="006E4756">
        <w:rPr>
          <w:rFonts w:ascii="Times New Roman" w:hAnsi="Times New Roman" w:cs="Times New Roman"/>
          <w:sz w:val="24"/>
          <w:szCs w:val="24"/>
        </w:rPr>
        <w:lastRenderedPageBreak/>
        <w:t>handle</w:t>
      </w:r>
      <w:r w:rsidR="0011730C">
        <w:rPr>
          <w:rFonts w:ascii="Times New Roman" w:hAnsi="Times New Roman" w:cs="Times New Roman"/>
          <w:sz w:val="24"/>
          <w:szCs w:val="24"/>
        </w:rPr>
        <w:t xml:space="preserve"> F</w:t>
      </w:r>
      <w:r w:rsidR="002914EA">
        <w:rPr>
          <w:rFonts w:ascii="Times New Roman" w:hAnsi="Times New Roman" w:cs="Times New Roman"/>
          <w:sz w:val="24"/>
          <w:szCs w:val="24"/>
        </w:rPr>
        <w:t>ederal crim</w:t>
      </w:r>
      <w:r w:rsidR="006E4756">
        <w:rPr>
          <w:rFonts w:ascii="Times New Roman" w:hAnsi="Times New Roman" w:cs="Times New Roman"/>
          <w:sz w:val="24"/>
          <w:szCs w:val="24"/>
        </w:rPr>
        <w:t xml:space="preserve">es such acts of terrorism that </w:t>
      </w:r>
      <w:r w:rsidR="002914EA" w:rsidRPr="00FA253E">
        <w:rPr>
          <w:rFonts w:ascii="Times New Roman" w:hAnsi="Times New Roman" w:cs="Times New Roman"/>
          <w:noProof/>
          <w:sz w:val="24"/>
          <w:szCs w:val="24"/>
        </w:rPr>
        <w:t>involve</w:t>
      </w:r>
      <w:r w:rsidR="006E4756">
        <w:rPr>
          <w:rFonts w:ascii="Times New Roman" w:hAnsi="Times New Roman" w:cs="Times New Roman"/>
          <w:sz w:val="24"/>
          <w:szCs w:val="24"/>
        </w:rPr>
        <w:t xml:space="preserve"> murder, </w:t>
      </w:r>
      <w:r w:rsidR="002914EA">
        <w:rPr>
          <w:rFonts w:ascii="Times New Roman" w:hAnsi="Times New Roman" w:cs="Times New Roman"/>
          <w:sz w:val="24"/>
          <w:szCs w:val="24"/>
        </w:rPr>
        <w:t xml:space="preserve">crimes involving government agencies or </w:t>
      </w:r>
      <w:r w:rsidR="006E4756">
        <w:rPr>
          <w:rFonts w:ascii="Times New Roman" w:hAnsi="Times New Roman" w:cs="Times New Roman"/>
          <w:noProof/>
          <w:sz w:val="24"/>
          <w:szCs w:val="24"/>
        </w:rPr>
        <w:t xml:space="preserve">those that pose </w:t>
      </w:r>
      <w:r w:rsidR="002914EA" w:rsidRPr="00FA253E">
        <w:rPr>
          <w:rFonts w:ascii="Times New Roman" w:hAnsi="Times New Roman" w:cs="Times New Roman"/>
          <w:noProof/>
          <w:sz w:val="24"/>
          <w:szCs w:val="24"/>
        </w:rPr>
        <w:t>threat</w:t>
      </w:r>
      <w:r w:rsidR="006E4756">
        <w:rPr>
          <w:rFonts w:ascii="Times New Roman" w:hAnsi="Times New Roman" w:cs="Times New Roman"/>
          <w:noProof/>
          <w:sz w:val="24"/>
          <w:szCs w:val="24"/>
        </w:rPr>
        <w:t>s</w:t>
      </w:r>
      <w:r w:rsidR="002914EA">
        <w:rPr>
          <w:rFonts w:ascii="Times New Roman" w:hAnsi="Times New Roman" w:cs="Times New Roman"/>
          <w:sz w:val="24"/>
          <w:szCs w:val="24"/>
        </w:rPr>
        <w:t xml:space="preserve"> to people. Such offenders are taken to federal prisons to serve their punishment. The federal correctional facilities cooperate with the state in housing juvenile inmates and other low-risk offenders</w:t>
      </w:r>
      <w:r w:rsidR="00552B0E">
        <w:rPr>
          <w:rFonts w:ascii="Times New Roman" w:hAnsi="Times New Roman" w:cs="Times New Roman"/>
          <w:sz w:val="24"/>
          <w:szCs w:val="24"/>
        </w:rPr>
        <w:t xml:space="preserve">. Private </w:t>
      </w:r>
      <w:r w:rsidR="00552B0E" w:rsidRPr="00FA253E">
        <w:rPr>
          <w:rFonts w:ascii="Times New Roman" w:hAnsi="Times New Roman" w:cs="Times New Roman"/>
          <w:noProof/>
          <w:sz w:val="24"/>
          <w:szCs w:val="24"/>
        </w:rPr>
        <w:t>corrections</w:t>
      </w:r>
      <w:r w:rsidR="00552B0E">
        <w:rPr>
          <w:rFonts w:ascii="Times New Roman" w:hAnsi="Times New Roman" w:cs="Times New Roman"/>
          <w:sz w:val="24"/>
          <w:szCs w:val="24"/>
        </w:rPr>
        <w:t xml:space="preserve"> are profit prisons </w:t>
      </w:r>
      <w:r w:rsidR="006E4756">
        <w:rPr>
          <w:rFonts w:ascii="Times New Roman" w:hAnsi="Times New Roman" w:cs="Times New Roman"/>
          <w:sz w:val="24"/>
          <w:szCs w:val="24"/>
        </w:rPr>
        <w:t>that are</w:t>
      </w:r>
      <w:r w:rsidR="00552B0E">
        <w:rPr>
          <w:rFonts w:ascii="Times New Roman" w:hAnsi="Times New Roman" w:cs="Times New Roman"/>
          <w:sz w:val="24"/>
          <w:szCs w:val="24"/>
        </w:rPr>
        <w:t xml:space="preserve"> </w:t>
      </w:r>
      <w:r w:rsidR="00552B0E" w:rsidRPr="00FA253E">
        <w:rPr>
          <w:rFonts w:ascii="Times New Roman" w:hAnsi="Times New Roman" w:cs="Times New Roman"/>
          <w:noProof/>
          <w:sz w:val="24"/>
          <w:szCs w:val="24"/>
        </w:rPr>
        <w:t>privati</w:t>
      </w:r>
      <w:r w:rsidR="00FA253E">
        <w:rPr>
          <w:rFonts w:ascii="Times New Roman" w:hAnsi="Times New Roman" w:cs="Times New Roman"/>
          <w:noProof/>
          <w:sz w:val="24"/>
          <w:szCs w:val="24"/>
        </w:rPr>
        <w:t>z</w:t>
      </w:r>
      <w:r w:rsidR="00552B0E" w:rsidRPr="00FA253E">
        <w:rPr>
          <w:rFonts w:ascii="Times New Roman" w:hAnsi="Times New Roman" w:cs="Times New Roman"/>
          <w:noProof/>
          <w:sz w:val="24"/>
          <w:szCs w:val="24"/>
        </w:rPr>
        <w:t>ed</w:t>
      </w:r>
      <w:r w:rsidR="006E4756">
        <w:rPr>
          <w:rFonts w:ascii="Times New Roman" w:hAnsi="Times New Roman" w:cs="Times New Roman"/>
          <w:sz w:val="24"/>
          <w:szCs w:val="24"/>
        </w:rPr>
        <w:t xml:space="preserve"> and </w:t>
      </w:r>
      <w:r w:rsidR="00552B0E">
        <w:rPr>
          <w:rFonts w:ascii="Times New Roman" w:hAnsi="Times New Roman" w:cs="Times New Roman"/>
          <w:sz w:val="24"/>
          <w:szCs w:val="24"/>
        </w:rPr>
        <w:t>under a contract with the government through government agencies.</w:t>
      </w:r>
      <w:r w:rsidR="00875E37">
        <w:rPr>
          <w:rFonts w:ascii="Times New Roman" w:hAnsi="Times New Roman" w:cs="Times New Roman"/>
          <w:sz w:val="24"/>
          <w:szCs w:val="24"/>
        </w:rPr>
        <w:t xml:space="preserve"> According to Schmalleger </w:t>
      </w:r>
      <w:r w:rsidR="00195DB4">
        <w:rPr>
          <w:rFonts w:ascii="Times New Roman" w:hAnsi="Times New Roman" w:cs="Times New Roman"/>
          <w:sz w:val="24"/>
          <w:szCs w:val="24"/>
        </w:rPr>
        <w:t xml:space="preserve">and </w:t>
      </w:r>
      <w:r w:rsidR="00195DB4" w:rsidRPr="00FA253E">
        <w:rPr>
          <w:rFonts w:ascii="Times New Roman" w:hAnsi="Times New Roman" w:cs="Times New Roman"/>
          <w:noProof/>
          <w:sz w:val="24"/>
          <w:szCs w:val="24"/>
        </w:rPr>
        <w:t>Symkla</w:t>
      </w:r>
      <w:r w:rsidR="00875E37">
        <w:rPr>
          <w:rFonts w:ascii="Times New Roman" w:hAnsi="Times New Roman" w:cs="Times New Roman"/>
          <w:sz w:val="24"/>
          <w:szCs w:val="24"/>
        </w:rPr>
        <w:t xml:space="preserve"> </w:t>
      </w:r>
      <w:r w:rsidR="00875E37" w:rsidRPr="0011730C">
        <w:rPr>
          <w:rFonts w:ascii="Times New Roman" w:hAnsi="Times New Roman" w:cs="Times New Roman"/>
          <w:noProof/>
          <w:sz w:val="24"/>
          <w:szCs w:val="24"/>
        </w:rPr>
        <w:t>(2007)</w:t>
      </w:r>
      <w:r w:rsidR="0011730C">
        <w:rPr>
          <w:rFonts w:ascii="Times New Roman" w:hAnsi="Times New Roman" w:cs="Times New Roman"/>
          <w:noProof/>
          <w:sz w:val="24"/>
          <w:szCs w:val="24"/>
        </w:rPr>
        <w:t>,</w:t>
      </w:r>
      <w:r w:rsidR="00195DB4">
        <w:rPr>
          <w:rFonts w:ascii="Times New Roman" w:hAnsi="Times New Roman" w:cs="Times New Roman"/>
          <w:sz w:val="24"/>
          <w:szCs w:val="24"/>
        </w:rPr>
        <w:t xml:space="preserve"> </w:t>
      </w:r>
      <w:r w:rsidR="00195DB4" w:rsidRPr="00FA253E">
        <w:rPr>
          <w:rFonts w:ascii="Times New Roman" w:hAnsi="Times New Roman" w:cs="Times New Roman"/>
          <w:noProof/>
          <w:sz w:val="24"/>
          <w:szCs w:val="24"/>
        </w:rPr>
        <w:t>privati</w:t>
      </w:r>
      <w:r w:rsidR="00FA253E">
        <w:rPr>
          <w:rFonts w:ascii="Times New Roman" w:hAnsi="Times New Roman" w:cs="Times New Roman"/>
          <w:noProof/>
          <w:sz w:val="24"/>
          <w:szCs w:val="24"/>
        </w:rPr>
        <w:t>z</w:t>
      </w:r>
      <w:r w:rsidR="00195DB4" w:rsidRPr="00FA253E">
        <w:rPr>
          <w:rFonts w:ascii="Times New Roman" w:hAnsi="Times New Roman" w:cs="Times New Roman"/>
          <w:noProof/>
          <w:sz w:val="24"/>
          <w:szCs w:val="24"/>
        </w:rPr>
        <w:t>ation</w:t>
      </w:r>
      <w:r w:rsidR="00195DB4">
        <w:rPr>
          <w:rFonts w:ascii="Times New Roman" w:hAnsi="Times New Roman" w:cs="Times New Roman"/>
          <w:sz w:val="24"/>
          <w:szCs w:val="24"/>
        </w:rPr>
        <w:t xml:space="preserve"> of correctional facilities </w:t>
      </w:r>
      <w:r w:rsidR="00195DB4" w:rsidRPr="00FA253E">
        <w:rPr>
          <w:rFonts w:ascii="Times New Roman" w:hAnsi="Times New Roman" w:cs="Times New Roman"/>
          <w:noProof/>
          <w:sz w:val="24"/>
          <w:szCs w:val="24"/>
        </w:rPr>
        <w:t>ha</w:t>
      </w:r>
      <w:r w:rsidR="00FA253E">
        <w:rPr>
          <w:rFonts w:ascii="Times New Roman" w:hAnsi="Times New Roman" w:cs="Times New Roman"/>
          <w:noProof/>
          <w:sz w:val="24"/>
          <w:szCs w:val="24"/>
        </w:rPr>
        <w:t>s</w:t>
      </w:r>
      <w:r w:rsidR="00195DB4">
        <w:rPr>
          <w:rFonts w:ascii="Times New Roman" w:hAnsi="Times New Roman" w:cs="Times New Roman"/>
          <w:sz w:val="24"/>
          <w:szCs w:val="24"/>
        </w:rPr>
        <w:t xml:space="preserve"> grown over the past year since private </w:t>
      </w:r>
      <w:r w:rsidR="00FA253E">
        <w:rPr>
          <w:rFonts w:ascii="Times New Roman" w:hAnsi="Times New Roman" w:cs="Times New Roman"/>
          <w:noProof/>
          <w:sz w:val="24"/>
          <w:szCs w:val="24"/>
        </w:rPr>
        <w:t>prison</w:t>
      </w:r>
      <w:r w:rsidR="00B6259C" w:rsidRPr="00FA253E">
        <w:rPr>
          <w:rFonts w:ascii="Times New Roman" w:hAnsi="Times New Roman" w:cs="Times New Roman"/>
          <w:noProof/>
          <w:sz w:val="24"/>
          <w:szCs w:val="24"/>
        </w:rPr>
        <w:t>s</w:t>
      </w:r>
      <w:r w:rsidR="00B6259C">
        <w:rPr>
          <w:rFonts w:ascii="Times New Roman" w:hAnsi="Times New Roman" w:cs="Times New Roman"/>
          <w:sz w:val="24"/>
          <w:szCs w:val="24"/>
        </w:rPr>
        <w:t xml:space="preserve"> were allowed</w:t>
      </w:r>
      <w:r w:rsidR="0011730C">
        <w:rPr>
          <w:rFonts w:ascii="Times New Roman" w:hAnsi="Times New Roman" w:cs="Times New Roman"/>
          <w:sz w:val="24"/>
          <w:szCs w:val="24"/>
        </w:rPr>
        <w:t xml:space="preserve"> to handle prisoners</w:t>
      </w:r>
      <w:r w:rsidR="00B6259C">
        <w:rPr>
          <w:rFonts w:ascii="Times New Roman" w:hAnsi="Times New Roman" w:cs="Times New Roman"/>
          <w:sz w:val="24"/>
          <w:szCs w:val="24"/>
        </w:rPr>
        <w:t xml:space="preserve">. </w:t>
      </w:r>
      <w:r w:rsidR="007120C1">
        <w:rPr>
          <w:rFonts w:ascii="Times New Roman" w:hAnsi="Times New Roman" w:cs="Times New Roman"/>
          <w:sz w:val="24"/>
          <w:szCs w:val="24"/>
        </w:rPr>
        <w:t xml:space="preserve">However, different surveys have proven that the </w:t>
      </w:r>
      <w:r w:rsidR="007120C1" w:rsidRPr="00FA253E">
        <w:rPr>
          <w:rFonts w:ascii="Times New Roman" w:hAnsi="Times New Roman" w:cs="Times New Roman"/>
          <w:noProof/>
          <w:sz w:val="24"/>
          <w:szCs w:val="24"/>
        </w:rPr>
        <w:t>privati</w:t>
      </w:r>
      <w:r w:rsidR="00FA253E">
        <w:rPr>
          <w:rFonts w:ascii="Times New Roman" w:hAnsi="Times New Roman" w:cs="Times New Roman"/>
          <w:noProof/>
          <w:sz w:val="24"/>
          <w:szCs w:val="24"/>
        </w:rPr>
        <w:t>z</w:t>
      </w:r>
      <w:r w:rsidR="007120C1" w:rsidRPr="00FA253E">
        <w:rPr>
          <w:rFonts w:ascii="Times New Roman" w:hAnsi="Times New Roman" w:cs="Times New Roman"/>
          <w:noProof/>
          <w:sz w:val="24"/>
          <w:szCs w:val="24"/>
        </w:rPr>
        <w:t>ation</w:t>
      </w:r>
      <w:r w:rsidR="006E4756">
        <w:rPr>
          <w:rFonts w:ascii="Times New Roman" w:hAnsi="Times New Roman" w:cs="Times New Roman"/>
          <w:sz w:val="24"/>
          <w:szCs w:val="24"/>
        </w:rPr>
        <w:t xml:space="preserve"> of the S</w:t>
      </w:r>
      <w:r w:rsidR="007120C1">
        <w:rPr>
          <w:rFonts w:ascii="Times New Roman" w:hAnsi="Times New Roman" w:cs="Times New Roman"/>
          <w:sz w:val="24"/>
          <w:szCs w:val="24"/>
        </w:rPr>
        <w:t xml:space="preserve">tate and federal </w:t>
      </w:r>
      <w:r w:rsidR="00FA253E">
        <w:rPr>
          <w:rFonts w:ascii="Times New Roman" w:hAnsi="Times New Roman" w:cs="Times New Roman"/>
          <w:noProof/>
          <w:sz w:val="24"/>
          <w:szCs w:val="24"/>
        </w:rPr>
        <w:t>prison</w:t>
      </w:r>
      <w:r w:rsidR="007120C1" w:rsidRPr="00FA253E">
        <w:rPr>
          <w:rFonts w:ascii="Times New Roman" w:hAnsi="Times New Roman" w:cs="Times New Roman"/>
          <w:noProof/>
          <w:sz w:val="24"/>
          <w:szCs w:val="24"/>
        </w:rPr>
        <w:t>s</w:t>
      </w:r>
      <w:r w:rsidR="006E4756">
        <w:rPr>
          <w:rFonts w:ascii="Times New Roman" w:hAnsi="Times New Roman" w:cs="Times New Roman"/>
          <w:sz w:val="24"/>
          <w:szCs w:val="24"/>
        </w:rPr>
        <w:t xml:space="preserve"> increase the taxes exponentially</w:t>
      </w:r>
      <w:r w:rsidR="00611C0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790914"/>
          <w:citation/>
        </w:sdtPr>
        <w:sdtContent>
          <w:r w:rsidR="00611C0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611C0E">
            <w:rPr>
              <w:rFonts w:ascii="Times New Roman" w:hAnsi="Times New Roman" w:cs="Times New Roman"/>
              <w:sz w:val="24"/>
              <w:szCs w:val="24"/>
            </w:rPr>
            <w:instrText xml:space="preserve"> CITATION Per03 \l 2057 </w:instrText>
          </w:r>
          <w:r w:rsidR="00611C0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611C0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611C0E" w:rsidRPr="00611C0E">
            <w:rPr>
              <w:rFonts w:ascii="Times New Roman" w:hAnsi="Times New Roman" w:cs="Times New Roman"/>
              <w:noProof/>
              <w:sz w:val="24"/>
              <w:szCs w:val="24"/>
            </w:rPr>
            <w:t>(Perrone &amp; Pratt, 2003)</w:t>
          </w:r>
          <w:r w:rsidR="00611C0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7120C1">
        <w:rPr>
          <w:rFonts w:ascii="Times New Roman" w:hAnsi="Times New Roman" w:cs="Times New Roman"/>
          <w:sz w:val="24"/>
          <w:szCs w:val="24"/>
        </w:rPr>
        <w:t>.</w:t>
      </w:r>
      <w:r w:rsidR="0011730C">
        <w:rPr>
          <w:rFonts w:ascii="Times New Roman" w:hAnsi="Times New Roman" w:cs="Times New Roman"/>
          <w:sz w:val="24"/>
          <w:szCs w:val="24"/>
        </w:rPr>
        <w:t xml:space="preserve"> M</w:t>
      </w:r>
      <w:r w:rsidR="00FA253E">
        <w:rPr>
          <w:rFonts w:ascii="Times New Roman" w:hAnsi="Times New Roman" w:cs="Times New Roman"/>
          <w:noProof/>
          <w:sz w:val="24"/>
          <w:szCs w:val="24"/>
        </w:rPr>
        <w:t>any factors are</w:t>
      </w:r>
      <w:r w:rsidR="007120C1" w:rsidRPr="00FA253E">
        <w:rPr>
          <w:rFonts w:ascii="Times New Roman" w:hAnsi="Times New Roman" w:cs="Times New Roman"/>
          <w:noProof/>
          <w:sz w:val="24"/>
          <w:szCs w:val="24"/>
        </w:rPr>
        <w:t xml:space="preserve"> affecting</w:t>
      </w:r>
      <w:r w:rsidR="007120C1">
        <w:rPr>
          <w:rFonts w:ascii="Times New Roman" w:hAnsi="Times New Roman" w:cs="Times New Roman"/>
          <w:sz w:val="24"/>
          <w:szCs w:val="24"/>
        </w:rPr>
        <w:t xml:space="preserve"> the </w:t>
      </w:r>
      <w:r w:rsidR="000F2396">
        <w:rPr>
          <w:rFonts w:ascii="Times New Roman" w:hAnsi="Times New Roman" w:cs="Times New Roman"/>
          <w:sz w:val="24"/>
          <w:szCs w:val="24"/>
        </w:rPr>
        <w:t>admission of offenders in prisons</w:t>
      </w:r>
      <w:r w:rsidR="0011730C">
        <w:rPr>
          <w:rFonts w:ascii="Times New Roman" w:hAnsi="Times New Roman" w:cs="Times New Roman"/>
          <w:sz w:val="24"/>
          <w:szCs w:val="24"/>
        </w:rPr>
        <w:t xml:space="preserve"> as advanced below</w:t>
      </w:r>
      <w:r w:rsidR="000F2396">
        <w:rPr>
          <w:rFonts w:ascii="Times New Roman" w:hAnsi="Times New Roman" w:cs="Times New Roman"/>
          <w:sz w:val="24"/>
          <w:szCs w:val="24"/>
        </w:rPr>
        <w:t xml:space="preserve">. </w:t>
      </w:r>
      <w:r w:rsidR="006E4756">
        <w:rPr>
          <w:rFonts w:ascii="Times New Roman" w:hAnsi="Times New Roman" w:cs="Times New Roman"/>
          <w:sz w:val="24"/>
          <w:szCs w:val="24"/>
        </w:rPr>
        <w:t>The s</w:t>
      </w:r>
      <w:r w:rsidR="00F11EBE">
        <w:rPr>
          <w:rFonts w:ascii="Times New Roman" w:hAnsi="Times New Roman" w:cs="Times New Roman"/>
          <w:sz w:val="24"/>
          <w:szCs w:val="24"/>
        </w:rPr>
        <w:t xml:space="preserve">entencing process </w:t>
      </w:r>
      <w:r w:rsidR="00F11EBE" w:rsidRPr="00FA253E">
        <w:rPr>
          <w:rFonts w:ascii="Times New Roman" w:hAnsi="Times New Roman" w:cs="Times New Roman"/>
          <w:noProof/>
          <w:sz w:val="24"/>
          <w:szCs w:val="24"/>
        </w:rPr>
        <w:t xml:space="preserve">is </w:t>
      </w:r>
      <w:r w:rsidR="00FA253E" w:rsidRPr="00FA253E">
        <w:rPr>
          <w:rFonts w:ascii="Times New Roman" w:hAnsi="Times New Roman" w:cs="Times New Roman"/>
          <w:noProof/>
          <w:sz w:val="24"/>
          <w:szCs w:val="24"/>
        </w:rPr>
        <w:t>influenc</w:t>
      </w:r>
      <w:r w:rsidR="00F11EBE" w:rsidRPr="00FA253E">
        <w:rPr>
          <w:rFonts w:ascii="Times New Roman" w:hAnsi="Times New Roman" w:cs="Times New Roman"/>
          <w:noProof/>
          <w:sz w:val="24"/>
          <w:szCs w:val="24"/>
        </w:rPr>
        <w:t>ed</w:t>
      </w:r>
      <w:r w:rsidR="00F11EBE">
        <w:rPr>
          <w:rFonts w:ascii="Times New Roman" w:hAnsi="Times New Roman" w:cs="Times New Roman"/>
          <w:sz w:val="24"/>
          <w:szCs w:val="24"/>
        </w:rPr>
        <w:t xml:space="preserve"> by variables that dictate</w:t>
      </w:r>
      <w:r w:rsidR="006E4756">
        <w:rPr>
          <w:rFonts w:ascii="Times New Roman" w:hAnsi="Times New Roman" w:cs="Times New Roman"/>
          <w:sz w:val="24"/>
          <w:szCs w:val="24"/>
        </w:rPr>
        <w:t xml:space="preserve"> which prison to go to whether Federal prisons, S</w:t>
      </w:r>
      <w:r w:rsidR="00F11EBE">
        <w:rPr>
          <w:rFonts w:ascii="Times New Roman" w:hAnsi="Times New Roman" w:cs="Times New Roman"/>
          <w:sz w:val="24"/>
          <w:szCs w:val="24"/>
        </w:rPr>
        <w:t>tate prison</w:t>
      </w:r>
      <w:r w:rsidR="006E4756">
        <w:rPr>
          <w:rFonts w:ascii="Times New Roman" w:hAnsi="Times New Roman" w:cs="Times New Roman"/>
          <w:sz w:val="24"/>
          <w:szCs w:val="24"/>
        </w:rPr>
        <w:t xml:space="preserve">s, or jails in the local </w:t>
      </w:r>
      <w:r w:rsidR="00F11EBE">
        <w:rPr>
          <w:rFonts w:ascii="Times New Roman" w:hAnsi="Times New Roman" w:cs="Times New Roman"/>
          <w:sz w:val="24"/>
          <w:szCs w:val="24"/>
        </w:rPr>
        <w:t xml:space="preserve">jurisdiction. </w:t>
      </w:r>
    </w:p>
    <w:p w14:paraId="002507EA" w14:textId="77777777" w:rsidR="00F11EBE" w:rsidRPr="00EF6628" w:rsidRDefault="00FC6476" w:rsidP="00EF662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628">
        <w:rPr>
          <w:rFonts w:ascii="Times New Roman" w:hAnsi="Times New Roman" w:cs="Times New Roman"/>
          <w:b/>
          <w:sz w:val="24"/>
          <w:szCs w:val="24"/>
        </w:rPr>
        <w:t>Age</w:t>
      </w:r>
    </w:p>
    <w:p w14:paraId="27AD4CB7" w14:textId="77777777" w:rsidR="00FC6476" w:rsidRDefault="0011730C" w:rsidP="00367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="00FC6476" w:rsidRPr="0011730C">
        <w:rPr>
          <w:rFonts w:ascii="Times New Roman" w:hAnsi="Times New Roman" w:cs="Times New Roman"/>
          <w:noProof/>
          <w:sz w:val="24"/>
          <w:szCs w:val="24"/>
        </w:rPr>
        <w:t>ge is a consideration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</w:t>
      </w:r>
      <w:r w:rsidRPr="0011730C">
        <w:rPr>
          <w:rFonts w:ascii="Times New Roman" w:hAnsi="Times New Roman" w:cs="Times New Roman"/>
          <w:noProof/>
          <w:sz w:val="24"/>
          <w:szCs w:val="24"/>
        </w:rPr>
        <w:t>hen one is convicted of an offense, whether low-level or severe crime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690051">
        <w:rPr>
          <w:rFonts w:ascii="Times New Roman" w:hAnsi="Times New Roman" w:cs="Times New Roman"/>
          <w:sz w:val="24"/>
          <w:szCs w:val="24"/>
        </w:rPr>
        <w:t xml:space="preserve"> Young people </w:t>
      </w:r>
      <w:r w:rsidR="00FA253E">
        <w:rPr>
          <w:rFonts w:ascii="Times New Roman" w:hAnsi="Times New Roman" w:cs="Times New Roman"/>
          <w:sz w:val="24"/>
          <w:szCs w:val="24"/>
        </w:rPr>
        <w:t xml:space="preserve">who are not considered adults </w:t>
      </w:r>
      <w:r w:rsidR="00FA253E" w:rsidRPr="00FA253E">
        <w:rPr>
          <w:rFonts w:ascii="Times New Roman" w:hAnsi="Times New Roman" w:cs="Times New Roman"/>
          <w:noProof/>
          <w:sz w:val="24"/>
          <w:szCs w:val="24"/>
        </w:rPr>
        <w:t>under</w:t>
      </w:r>
      <w:r w:rsidR="00690051" w:rsidRPr="00FA253E">
        <w:rPr>
          <w:rFonts w:ascii="Times New Roman" w:hAnsi="Times New Roman" w:cs="Times New Roman"/>
          <w:noProof/>
          <w:sz w:val="24"/>
          <w:szCs w:val="24"/>
        </w:rPr>
        <w:t xml:space="preserve"> the</w:t>
      </w:r>
      <w:r w:rsidR="00690051">
        <w:rPr>
          <w:rFonts w:ascii="Times New Roman" w:hAnsi="Times New Roman" w:cs="Times New Roman"/>
          <w:sz w:val="24"/>
          <w:szCs w:val="24"/>
        </w:rPr>
        <w:t xml:space="preserve"> </w:t>
      </w:r>
      <w:r w:rsidR="00FA253E">
        <w:rPr>
          <w:rFonts w:ascii="Times New Roman" w:hAnsi="Times New Roman" w:cs="Times New Roman"/>
          <w:noProof/>
          <w:sz w:val="24"/>
          <w:szCs w:val="24"/>
        </w:rPr>
        <w:t>C</w:t>
      </w:r>
      <w:r w:rsidR="00690051" w:rsidRPr="00FA253E">
        <w:rPr>
          <w:rFonts w:ascii="Times New Roman" w:hAnsi="Times New Roman" w:cs="Times New Roman"/>
          <w:noProof/>
          <w:sz w:val="24"/>
          <w:szCs w:val="24"/>
        </w:rPr>
        <w:t>onstitution</w:t>
      </w:r>
      <w:r w:rsidR="00690051">
        <w:rPr>
          <w:rFonts w:ascii="Times New Roman" w:hAnsi="Times New Roman" w:cs="Times New Roman"/>
          <w:sz w:val="24"/>
          <w:szCs w:val="24"/>
        </w:rPr>
        <w:t xml:space="preserve"> </w:t>
      </w:r>
      <w:r w:rsidR="00690051" w:rsidRPr="00FA253E">
        <w:rPr>
          <w:rFonts w:ascii="Times New Roman" w:hAnsi="Times New Roman" w:cs="Times New Roman"/>
          <w:noProof/>
          <w:sz w:val="24"/>
          <w:szCs w:val="24"/>
        </w:rPr>
        <w:t>are taken</w:t>
      </w:r>
      <w:r w:rsidR="00690051">
        <w:rPr>
          <w:rFonts w:ascii="Times New Roman" w:hAnsi="Times New Roman" w:cs="Times New Roman"/>
          <w:sz w:val="24"/>
          <w:szCs w:val="24"/>
        </w:rPr>
        <w:t xml:space="preserve"> to juvenile prisons. Furthermore, it </w:t>
      </w:r>
      <w:r w:rsidR="00FA253E">
        <w:rPr>
          <w:rFonts w:ascii="Times New Roman" w:hAnsi="Times New Roman" w:cs="Times New Roman"/>
          <w:sz w:val="24"/>
          <w:szCs w:val="24"/>
        </w:rPr>
        <w:t xml:space="preserve">is </w:t>
      </w:r>
      <w:r w:rsidR="00690051">
        <w:rPr>
          <w:rFonts w:ascii="Times New Roman" w:hAnsi="Times New Roman" w:cs="Times New Roman"/>
          <w:sz w:val="24"/>
          <w:szCs w:val="24"/>
        </w:rPr>
        <w:t xml:space="preserve">due to age </w:t>
      </w:r>
      <w:r w:rsidR="00EF6628">
        <w:rPr>
          <w:rFonts w:ascii="Times New Roman" w:hAnsi="Times New Roman" w:cs="Times New Roman"/>
          <w:sz w:val="24"/>
          <w:szCs w:val="24"/>
        </w:rPr>
        <w:t xml:space="preserve">that </w:t>
      </w:r>
      <w:r w:rsidR="00690051">
        <w:rPr>
          <w:rFonts w:ascii="Times New Roman" w:hAnsi="Times New Roman" w:cs="Times New Roman"/>
          <w:sz w:val="24"/>
          <w:szCs w:val="24"/>
        </w:rPr>
        <w:t xml:space="preserve">the elderly can be said to </w:t>
      </w:r>
      <w:r w:rsidR="00EF6628">
        <w:rPr>
          <w:rFonts w:ascii="Times New Roman" w:hAnsi="Times New Roman" w:cs="Times New Roman"/>
          <w:sz w:val="24"/>
          <w:szCs w:val="24"/>
        </w:rPr>
        <w:t xml:space="preserve">be </w:t>
      </w:r>
      <w:r w:rsidR="00690051" w:rsidRPr="00FA253E">
        <w:rPr>
          <w:rFonts w:ascii="Times New Roman" w:hAnsi="Times New Roman" w:cs="Times New Roman"/>
          <w:noProof/>
          <w:sz w:val="24"/>
          <w:szCs w:val="24"/>
        </w:rPr>
        <w:t>favored</w:t>
      </w:r>
      <w:r w:rsidR="00EF6628">
        <w:rPr>
          <w:rFonts w:ascii="Times New Roman" w:hAnsi="Times New Roman" w:cs="Times New Roman"/>
          <w:sz w:val="24"/>
          <w:szCs w:val="24"/>
        </w:rPr>
        <w:t xml:space="preserve"> during</w:t>
      </w:r>
      <w:r w:rsidR="00690051">
        <w:rPr>
          <w:rFonts w:ascii="Times New Roman" w:hAnsi="Times New Roman" w:cs="Times New Roman"/>
          <w:sz w:val="24"/>
          <w:szCs w:val="24"/>
        </w:rPr>
        <w:t xml:space="preserve"> the sentencing process</w:t>
      </w:r>
      <w:sdt>
        <w:sdtPr>
          <w:rPr>
            <w:rFonts w:ascii="Times New Roman" w:hAnsi="Times New Roman" w:cs="Times New Roman"/>
            <w:sz w:val="24"/>
            <w:szCs w:val="24"/>
          </w:rPr>
          <w:id w:val="-10768136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WuJ09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Pr="0011730C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(Wu &amp; Spohn, 2009)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90051">
        <w:rPr>
          <w:rFonts w:ascii="Times New Roman" w:hAnsi="Times New Roman" w:cs="Times New Roman"/>
          <w:sz w:val="24"/>
          <w:szCs w:val="24"/>
        </w:rPr>
        <w:t xml:space="preserve">. A study </w:t>
      </w:r>
      <w:r w:rsidR="00690051" w:rsidRPr="00FA253E">
        <w:rPr>
          <w:rFonts w:ascii="Times New Roman" w:hAnsi="Times New Roman" w:cs="Times New Roman"/>
          <w:noProof/>
          <w:sz w:val="24"/>
          <w:szCs w:val="24"/>
        </w:rPr>
        <w:t xml:space="preserve">was </w:t>
      </w:r>
      <w:r w:rsidR="00455385" w:rsidRPr="00FA253E">
        <w:rPr>
          <w:rFonts w:ascii="Times New Roman" w:hAnsi="Times New Roman" w:cs="Times New Roman"/>
          <w:noProof/>
          <w:sz w:val="24"/>
          <w:szCs w:val="24"/>
        </w:rPr>
        <w:t>carried</w:t>
      </w:r>
      <w:r w:rsidR="00455385">
        <w:rPr>
          <w:rFonts w:ascii="Times New Roman" w:hAnsi="Times New Roman" w:cs="Times New Roman"/>
          <w:sz w:val="24"/>
          <w:szCs w:val="24"/>
        </w:rPr>
        <w:t xml:space="preserve"> on mock judges decision-making concerning the age of the </w:t>
      </w:r>
      <w:r w:rsidR="00455385" w:rsidRPr="00FA253E">
        <w:rPr>
          <w:rFonts w:ascii="Times New Roman" w:hAnsi="Times New Roman" w:cs="Times New Roman"/>
          <w:noProof/>
          <w:sz w:val="24"/>
          <w:szCs w:val="24"/>
        </w:rPr>
        <w:t>offenders</w:t>
      </w:r>
      <w:r w:rsidR="00FA253E">
        <w:rPr>
          <w:rFonts w:ascii="Times New Roman" w:hAnsi="Times New Roman" w:cs="Times New Roman"/>
          <w:noProof/>
          <w:sz w:val="24"/>
          <w:szCs w:val="24"/>
        </w:rPr>
        <w:t>,</w:t>
      </w:r>
      <w:r w:rsidR="00455385">
        <w:rPr>
          <w:rFonts w:ascii="Times New Roman" w:hAnsi="Times New Roman" w:cs="Times New Roman"/>
          <w:sz w:val="24"/>
          <w:szCs w:val="24"/>
        </w:rPr>
        <w:t xml:space="preserve"> and the results were as expected. According to the </w:t>
      </w:r>
      <w:r w:rsidR="00455385" w:rsidRPr="00FA253E">
        <w:rPr>
          <w:rFonts w:ascii="Times New Roman" w:hAnsi="Times New Roman" w:cs="Times New Roman"/>
          <w:noProof/>
          <w:sz w:val="24"/>
          <w:szCs w:val="24"/>
        </w:rPr>
        <w:t>study</w:t>
      </w:r>
      <w:r w:rsidR="00FA253E">
        <w:rPr>
          <w:rFonts w:ascii="Times New Roman" w:hAnsi="Times New Roman" w:cs="Times New Roman"/>
          <w:noProof/>
          <w:sz w:val="24"/>
          <w:szCs w:val="24"/>
        </w:rPr>
        <w:t>,</w:t>
      </w:r>
      <w:r w:rsidR="00455385">
        <w:rPr>
          <w:rFonts w:ascii="Times New Roman" w:hAnsi="Times New Roman" w:cs="Times New Roman"/>
          <w:sz w:val="24"/>
          <w:szCs w:val="24"/>
        </w:rPr>
        <w:t xml:space="preserve"> it </w:t>
      </w:r>
      <w:r w:rsidR="00455385" w:rsidRPr="00FA253E">
        <w:rPr>
          <w:rFonts w:ascii="Times New Roman" w:hAnsi="Times New Roman" w:cs="Times New Roman"/>
          <w:noProof/>
          <w:sz w:val="24"/>
          <w:szCs w:val="24"/>
        </w:rPr>
        <w:t>was found</w:t>
      </w:r>
      <w:r w:rsidR="0016774C">
        <w:rPr>
          <w:rFonts w:ascii="Times New Roman" w:hAnsi="Times New Roman" w:cs="Times New Roman"/>
          <w:sz w:val="24"/>
          <w:szCs w:val="24"/>
        </w:rPr>
        <w:t xml:space="preserve"> that the elderly individuals who </w:t>
      </w:r>
      <w:r w:rsidR="00455385">
        <w:rPr>
          <w:rFonts w:ascii="Times New Roman" w:hAnsi="Times New Roman" w:cs="Times New Roman"/>
          <w:sz w:val="24"/>
          <w:szCs w:val="24"/>
        </w:rPr>
        <w:t>went against th</w:t>
      </w:r>
      <w:r w:rsidR="00FA253E">
        <w:rPr>
          <w:rFonts w:ascii="Times New Roman" w:hAnsi="Times New Roman" w:cs="Times New Roman"/>
          <w:sz w:val="24"/>
          <w:szCs w:val="24"/>
        </w:rPr>
        <w:t>e federal laws were pardoned or</w:t>
      </w:r>
      <w:r w:rsidR="00455385">
        <w:rPr>
          <w:rFonts w:ascii="Times New Roman" w:hAnsi="Times New Roman" w:cs="Times New Roman"/>
          <w:sz w:val="24"/>
          <w:szCs w:val="24"/>
        </w:rPr>
        <w:t xml:space="preserve"> </w:t>
      </w:r>
      <w:r w:rsidR="0016774C">
        <w:rPr>
          <w:rFonts w:ascii="Times New Roman" w:hAnsi="Times New Roman" w:cs="Times New Roman"/>
          <w:sz w:val="24"/>
          <w:szCs w:val="24"/>
        </w:rPr>
        <w:t xml:space="preserve">had their </w:t>
      </w:r>
      <w:r w:rsidR="00455385">
        <w:rPr>
          <w:rFonts w:ascii="Times New Roman" w:hAnsi="Times New Roman" w:cs="Times New Roman"/>
          <w:sz w:val="24"/>
          <w:szCs w:val="24"/>
        </w:rPr>
        <w:t>sen</w:t>
      </w:r>
      <w:r w:rsidR="0016774C">
        <w:rPr>
          <w:rFonts w:ascii="Times New Roman" w:hAnsi="Times New Roman" w:cs="Times New Roman"/>
          <w:sz w:val="24"/>
          <w:szCs w:val="24"/>
        </w:rPr>
        <w:t>tence reduced</w:t>
      </w:r>
      <w:sdt>
        <w:sdtPr>
          <w:rPr>
            <w:rFonts w:ascii="Times New Roman" w:hAnsi="Times New Roman" w:cs="Times New Roman"/>
            <w:sz w:val="24"/>
            <w:szCs w:val="24"/>
          </w:rPr>
          <w:id w:val="-1271237783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Per03 \l 1033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Pr="0011730C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(Perrone &amp; Pratt, 2003)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6774C">
        <w:rPr>
          <w:rFonts w:ascii="Times New Roman" w:hAnsi="Times New Roman" w:cs="Times New Roman"/>
          <w:sz w:val="24"/>
          <w:szCs w:val="24"/>
        </w:rPr>
        <w:t xml:space="preserve">. According to a </w:t>
      </w:r>
      <w:r w:rsidR="00455385">
        <w:rPr>
          <w:rFonts w:ascii="Times New Roman" w:hAnsi="Times New Roman" w:cs="Times New Roman"/>
          <w:sz w:val="24"/>
          <w:szCs w:val="24"/>
        </w:rPr>
        <w:t xml:space="preserve">New York Times article by Eligon and </w:t>
      </w:r>
      <w:r w:rsidR="00455385" w:rsidRPr="00FA253E">
        <w:rPr>
          <w:rFonts w:ascii="Times New Roman" w:hAnsi="Times New Roman" w:cs="Times New Roman"/>
          <w:noProof/>
          <w:sz w:val="24"/>
          <w:szCs w:val="24"/>
        </w:rPr>
        <w:t>Weiser</w:t>
      </w:r>
      <w:r w:rsidR="00FA253E">
        <w:rPr>
          <w:rFonts w:ascii="Times New Roman" w:hAnsi="Times New Roman" w:cs="Times New Roman"/>
          <w:noProof/>
          <w:sz w:val="24"/>
          <w:szCs w:val="24"/>
        </w:rPr>
        <w:t>,</w:t>
      </w:r>
      <w:r w:rsidR="00455385">
        <w:rPr>
          <w:rFonts w:ascii="Times New Roman" w:hAnsi="Times New Roman" w:cs="Times New Roman"/>
          <w:sz w:val="24"/>
          <w:szCs w:val="24"/>
        </w:rPr>
        <w:t xml:space="preserve"> </w:t>
      </w:r>
      <w:r w:rsidR="00E25253">
        <w:rPr>
          <w:rFonts w:ascii="Times New Roman" w:hAnsi="Times New Roman" w:cs="Times New Roman"/>
          <w:sz w:val="24"/>
          <w:szCs w:val="24"/>
        </w:rPr>
        <w:t>a judge</w:t>
      </w:r>
      <w:r w:rsidR="00455385">
        <w:rPr>
          <w:rFonts w:ascii="Times New Roman" w:hAnsi="Times New Roman" w:cs="Times New Roman"/>
          <w:sz w:val="24"/>
          <w:szCs w:val="24"/>
        </w:rPr>
        <w:t xml:space="preserve"> </w:t>
      </w:r>
      <w:r w:rsidR="00FA253E">
        <w:rPr>
          <w:rFonts w:ascii="Times New Roman" w:hAnsi="Times New Roman" w:cs="Times New Roman"/>
          <w:noProof/>
          <w:sz w:val="24"/>
          <w:szCs w:val="24"/>
        </w:rPr>
        <w:t>forgave</w:t>
      </w:r>
      <w:r w:rsidR="00455385">
        <w:rPr>
          <w:rFonts w:ascii="Times New Roman" w:hAnsi="Times New Roman" w:cs="Times New Roman"/>
          <w:sz w:val="24"/>
          <w:szCs w:val="24"/>
        </w:rPr>
        <w:t xml:space="preserve"> </w:t>
      </w:r>
      <w:r w:rsidR="00455385" w:rsidRPr="00FA253E">
        <w:rPr>
          <w:rFonts w:ascii="Times New Roman" w:hAnsi="Times New Roman" w:cs="Times New Roman"/>
          <w:noProof/>
          <w:sz w:val="24"/>
          <w:szCs w:val="24"/>
        </w:rPr>
        <w:t>an 85</w:t>
      </w:r>
      <w:r w:rsidR="00FA253E">
        <w:rPr>
          <w:rFonts w:ascii="Times New Roman" w:hAnsi="Times New Roman" w:cs="Times New Roman"/>
          <w:noProof/>
          <w:sz w:val="24"/>
          <w:szCs w:val="24"/>
        </w:rPr>
        <w:t>-year old who committed a federal crime</w:t>
      </w:r>
      <w:r w:rsidR="00455385">
        <w:rPr>
          <w:rFonts w:ascii="Times New Roman" w:hAnsi="Times New Roman" w:cs="Times New Roman"/>
          <w:sz w:val="24"/>
          <w:szCs w:val="24"/>
        </w:rPr>
        <w:t xml:space="preserve">. However, the old man </w:t>
      </w:r>
      <w:r w:rsidR="00455385" w:rsidRPr="00FA253E">
        <w:rPr>
          <w:rFonts w:ascii="Times New Roman" w:hAnsi="Times New Roman" w:cs="Times New Roman"/>
          <w:noProof/>
          <w:sz w:val="24"/>
          <w:szCs w:val="24"/>
        </w:rPr>
        <w:t xml:space="preserve">was </w:t>
      </w:r>
      <w:r w:rsidR="00FA253E" w:rsidRPr="00FA253E">
        <w:rPr>
          <w:rFonts w:ascii="Times New Roman" w:hAnsi="Times New Roman" w:cs="Times New Roman"/>
          <w:noProof/>
          <w:sz w:val="24"/>
          <w:szCs w:val="24"/>
        </w:rPr>
        <w:t>exonerat</w:t>
      </w:r>
      <w:r w:rsidR="00455385" w:rsidRPr="00FA253E">
        <w:rPr>
          <w:rFonts w:ascii="Times New Roman" w:hAnsi="Times New Roman" w:cs="Times New Roman"/>
          <w:noProof/>
          <w:sz w:val="24"/>
          <w:szCs w:val="24"/>
        </w:rPr>
        <w:t>ed</w:t>
      </w:r>
      <w:r w:rsidR="00455385">
        <w:rPr>
          <w:rFonts w:ascii="Times New Roman" w:hAnsi="Times New Roman" w:cs="Times New Roman"/>
          <w:sz w:val="24"/>
          <w:szCs w:val="24"/>
        </w:rPr>
        <w:t xml:space="preserve"> </w:t>
      </w:r>
      <w:r w:rsidR="00FA253E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the judge arguing that if </w:t>
      </w:r>
      <w:r w:rsidRPr="0011730C">
        <w:rPr>
          <w:rFonts w:ascii="Times New Roman" w:hAnsi="Times New Roman" w:cs="Times New Roman"/>
          <w:noProof/>
          <w:sz w:val="24"/>
          <w:szCs w:val="24"/>
        </w:rPr>
        <w:t>the man</w:t>
      </w:r>
      <w:r>
        <w:rPr>
          <w:rFonts w:ascii="Times New Roman" w:hAnsi="Times New Roman" w:cs="Times New Roman"/>
          <w:sz w:val="24"/>
          <w:szCs w:val="24"/>
        </w:rPr>
        <w:t xml:space="preserve"> served</w:t>
      </w:r>
      <w:r w:rsidR="00455385">
        <w:rPr>
          <w:rFonts w:ascii="Times New Roman" w:hAnsi="Times New Roman" w:cs="Times New Roman"/>
          <w:sz w:val="24"/>
          <w:szCs w:val="24"/>
        </w:rPr>
        <w:t xml:space="preserve"> his sente</w:t>
      </w:r>
      <w:r w:rsidR="00D7279F">
        <w:rPr>
          <w:rFonts w:ascii="Times New Roman" w:hAnsi="Times New Roman" w:cs="Times New Roman"/>
          <w:sz w:val="24"/>
          <w:szCs w:val="24"/>
        </w:rPr>
        <w:t xml:space="preserve">nce in prison would </w:t>
      </w:r>
      <w:r>
        <w:rPr>
          <w:rFonts w:ascii="Times New Roman" w:hAnsi="Times New Roman" w:cs="Times New Roman"/>
          <w:sz w:val="24"/>
          <w:szCs w:val="24"/>
        </w:rPr>
        <w:t>make any difference</w:t>
      </w:r>
      <w:sdt>
        <w:sdtPr>
          <w:rPr>
            <w:rFonts w:ascii="Times New Roman" w:hAnsi="Times New Roman" w:cs="Times New Roman"/>
            <w:sz w:val="24"/>
            <w:szCs w:val="24"/>
          </w:rPr>
          <w:id w:val="540874020"/>
          <w:citation/>
        </w:sdtPr>
        <w:sdtContent>
          <w:r w:rsidR="00E2525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25253">
            <w:rPr>
              <w:rFonts w:ascii="Times New Roman" w:hAnsi="Times New Roman" w:cs="Times New Roman"/>
              <w:sz w:val="24"/>
              <w:szCs w:val="24"/>
            </w:rPr>
            <w:instrText xml:space="preserve"> CITATION WuJ09 \l 2057 </w:instrText>
          </w:r>
          <w:r w:rsidR="00E2525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525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25253" w:rsidRPr="00E25253">
            <w:rPr>
              <w:rFonts w:ascii="Times New Roman" w:hAnsi="Times New Roman" w:cs="Times New Roman"/>
              <w:noProof/>
              <w:sz w:val="24"/>
              <w:szCs w:val="24"/>
            </w:rPr>
            <w:t>(Wu &amp; Spohn, 2009)</w:t>
          </w:r>
          <w:r w:rsidR="00E2525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55385">
        <w:rPr>
          <w:rFonts w:ascii="Times New Roman" w:hAnsi="Times New Roman" w:cs="Times New Roman"/>
          <w:sz w:val="24"/>
          <w:szCs w:val="24"/>
        </w:rPr>
        <w:t>.</w:t>
      </w:r>
    </w:p>
    <w:p w14:paraId="14CF4EB9" w14:textId="77777777" w:rsidR="00C35192" w:rsidRDefault="00C35192" w:rsidP="0016774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64BE81" w14:textId="77777777" w:rsidR="00455385" w:rsidRPr="0016774C" w:rsidRDefault="00455385" w:rsidP="0016774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774C">
        <w:rPr>
          <w:rFonts w:ascii="Times New Roman" w:hAnsi="Times New Roman" w:cs="Times New Roman"/>
          <w:b/>
          <w:sz w:val="24"/>
          <w:szCs w:val="24"/>
        </w:rPr>
        <w:t>Gender</w:t>
      </w:r>
    </w:p>
    <w:p w14:paraId="39ED41AA" w14:textId="77777777" w:rsidR="0016774C" w:rsidRDefault="0011730C" w:rsidP="00167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According to Fernando and Cury (2006), gender is </w:t>
      </w:r>
      <w:r w:rsidR="000D762C">
        <w:rPr>
          <w:rFonts w:ascii="Times New Roman" w:hAnsi="Times New Roman" w:cs="Times New Roman"/>
          <w:sz w:val="24"/>
          <w:szCs w:val="24"/>
        </w:rPr>
        <w:t xml:space="preserve">a variable that affects </w:t>
      </w:r>
      <w:r w:rsidR="00AE06E4">
        <w:rPr>
          <w:rFonts w:ascii="Times New Roman" w:hAnsi="Times New Roman" w:cs="Times New Roman"/>
          <w:sz w:val="24"/>
          <w:szCs w:val="24"/>
        </w:rPr>
        <w:t xml:space="preserve">sentencing. </w:t>
      </w:r>
      <w:r w:rsidR="0016774C">
        <w:rPr>
          <w:rFonts w:ascii="Times New Roman" w:hAnsi="Times New Roman" w:cs="Times New Roman"/>
          <w:sz w:val="24"/>
          <w:szCs w:val="24"/>
        </w:rPr>
        <w:t>Wu and Spohn (2009)</w:t>
      </w:r>
      <w:r>
        <w:rPr>
          <w:rFonts w:ascii="Times New Roman" w:hAnsi="Times New Roman" w:cs="Times New Roman"/>
          <w:sz w:val="24"/>
          <w:szCs w:val="24"/>
        </w:rPr>
        <w:t xml:space="preserve"> also discuss that</w:t>
      </w:r>
      <w:r w:rsidR="00AE06E4">
        <w:rPr>
          <w:rFonts w:ascii="Times New Roman" w:hAnsi="Times New Roman" w:cs="Times New Roman"/>
          <w:sz w:val="24"/>
          <w:szCs w:val="24"/>
        </w:rPr>
        <w:t xml:space="preserve"> </w:t>
      </w:r>
      <w:r w:rsidR="00AE06E4" w:rsidRPr="00FA253E">
        <w:rPr>
          <w:rFonts w:ascii="Times New Roman" w:hAnsi="Times New Roman" w:cs="Times New Roman"/>
          <w:noProof/>
          <w:sz w:val="24"/>
          <w:szCs w:val="24"/>
        </w:rPr>
        <w:t>jud</w:t>
      </w:r>
      <w:r w:rsidR="00FA253E" w:rsidRPr="00FA253E">
        <w:rPr>
          <w:rFonts w:ascii="Times New Roman" w:hAnsi="Times New Roman" w:cs="Times New Roman"/>
          <w:noProof/>
          <w:sz w:val="24"/>
          <w:szCs w:val="24"/>
        </w:rPr>
        <w:t>ges</w:t>
      </w:r>
      <w:r w:rsidR="00FA253E">
        <w:rPr>
          <w:rFonts w:ascii="Times New Roman" w:hAnsi="Times New Roman" w:cs="Times New Roman"/>
          <w:noProof/>
          <w:sz w:val="24"/>
          <w:szCs w:val="24"/>
        </w:rPr>
        <w:t xml:space="preserve"> showed mercy on gender</w:t>
      </w:r>
      <w:r w:rsidR="00AE06E4" w:rsidRPr="00FA253E">
        <w:rPr>
          <w:rFonts w:ascii="Times New Roman" w:hAnsi="Times New Roman" w:cs="Times New Roman"/>
          <w:noProof/>
          <w:sz w:val="24"/>
          <w:szCs w:val="24"/>
        </w:rPr>
        <w:t xml:space="preserve"> in</w:t>
      </w:r>
      <w:r w:rsidR="00AE06E4">
        <w:rPr>
          <w:rFonts w:ascii="Times New Roman" w:hAnsi="Times New Roman" w:cs="Times New Roman"/>
          <w:sz w:val="24"/>
          <w:szCs w:val="24"/>
        </w:rPr>
        <w:t xml:space="preserve"> </w:t>
      </w:r>
      <w:r w:rsidR="00FA253E">
        <w:rPr>
          <w:rFonts w:ascii="Times New Roman" w:hAnsi="Times New Roman" w:cs="Times New Roman"/>
          <w:noProof/>
          <w:sz w:val="24"/>
          <w:szCs w:val="24"/>
        </w:rPr>
        <w:t>different</w:t>
      </w:r>
      <w:r w:rsidR="0016774C">
        <w:rPr>
          <w:rFonts w:ascii="Times New Roman" w:hAnsi="Times New Roman" w:cs="Times New Roman"/>
          <w:sz w:val="24"/>
          <w:szCs w:val="24"/>
        </w:rPr>
        <w:t xml:space="preserve"> situations. </w:t>
      </w:r>
      <w:r w:rsidRPr="0011730C">
        <w:rPr>
          <w:rFonts w:ascii="Times New Roman" w:hAnsi="Times New Roman" w:cs="Times New Roman"/>
          <w:noProof/>
          <w:sz w:val="24"/>
          <w:szCs w:val="24"/>
        </w:rPr>
        <w:t>T</w:t>
      </w:r>
      <w:r>
        <w:rPr>
          <w:rFonts w:ascii="Times New Roman" w:hAnsi="Times New Roman" w:cs="Times New Roman"/>
          <w:noProof/>
          <w:sz w:val="24"/>
          <w:szCs w:val="24"/>
        </w:rPr>
        <w:t>y</w:t>
      </w:r>
      <w:r w:rsidRPr="0011730C">
        <w:rPr>
          <w:rFonts w:ascii="Times New Roman" w:hAnsi="Times New Roman" w:cs="Times New Roman"/>
          <w:noProof/>
          <w:sz w:val="24"/>
          <w:szCs w:val="24"/>
        </w:rPr>
        <w:t>pically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E06E4">
        <w:rPr>
          <w:rFonts w:ascii="Times New Roman" w:hAnsi="Times New Roman" w:cs="Times New Roman"/>
          <w:sz w:val="24"/>
          <w:szCs w:val="24"/>
        </w:rPr>
        <w:t>women were less likely to b</w:t>
      </w:r>
      <w:r>
        <w:rPr>
          <w:rFonts w:ascii="Times New Roman" w:hAnsi="Times New Roman" w:cs="Times New Roman"/>
          <w:sz w:val="24"/>
          <w:szCs w:val="24"/>
        </w:rPr>
        <w:t>e sentenced to prison due to</w:t>
      </w:r>
      <w:r w:rsidR="0016774C">
        <w:rPr>
          <w:rFonts w:ascii="Times New Roman" w:hAnsi="Times New Roman" w:cs="Times New Roman"/>
          <w:sz w:val="24"/>
          <w:szCs w:val="24"/>
        </w:rPr>
        <w:t xml:space="preserve"> </w:t>
      </w:r>
      <w:r w:rsidR="00AE06E4">
        <w:rPr>
          <w:rFonts w:ascii="Times New Roman" w:hAnsi="Times New Roman" w:cs="Times New Roman"/>
          <w:sz w:val="24"/>
          <w:szCs w:val="24"/>
        </w:rPr>
        <w:t xml:space="preserve">crimes such as drug </w:t>
      </w:r>
      <w:r w:rsidR="00AE06E4" w:rsidRPr="00FA253E">
        <w:rPr>
          <w:rFonts w:ascii="Times New Roman" w:hAnsi="Times New Roman" w:cs="Times New Roman"/>
          <w:noProof/>
          <w:sz w:val="24"/>
          <w:szCs w:val="24"/>
        </w:rPr>
        <w:t>offen</w:t>
      </w:r>
      <w:r w:rsidR="00FA253E">
        <w:rPr>
          <w:rFonts w:ascii="Times New Roman" w:hAnsi="Times New Roman" w:cs="Times New Roman"/>
          <w:noProof/>
          <w:sz w:val="24"/>
          <w:szCs w:val="24"/>
        </w:rPr>
        <w:t>s</w:t>
      </w:r>
      <w:r w:rsidR="00AE06E4" w:rsidRPr="00FA253E">
        <w:rPr>
          <w:rFonts w:ascii="Times New Roman" w:hAnsi="Times New Roman" w:cs="Times New Roman"/>
          <w:noProof/>
          <w:sz w:val="24"/>
          <w:szCs w:val="24"/>
        </w:rPr>
        <w:t>e</w:t>
      </w:r>
      <w:r w:rsidR="0016774C">
        <w:rPr>
          <w:rFonts w:ascii="Times New Roman" w:hAnsi="Times New Roman" w:cs="Times New Roman"/>
          <w:noProof/>
          <w:sz w:val="24"/>
          <w:szCs w:val="24"/>
        </w:rPr>
        <w:t>s. However, when convicted</w:t>
      </w:r>
      <w:r w:rsidR="00FA253E">
        <w:rPr>
          <w:rFonts w:ascii="Times New Roman" w:hAnsi="Times New Roman" w:cs="Times New Roman"/>
          <w:noProof/>
          <w:sz w:val="24"/>
          <w:szCs w:val="24"/>
        </w:rPr>
        <w:t>,</w:t>
      </w:r>
      <w:r w:rsidR="00AE06E4">
        <w:rPr>
          <w:rFonts w:ascii="Times New Roman" w:hAnsi="Times New Roman" w:cs="Times New Roman"/>
          <w:sz w:val="24"/>
          <w:szCs w:val="24"/>
        </w:rPr>
        <w:t xml:space="preserve"> </w:t>
      </w:r>
      <w:r w:rsidR="0016774C">
        <w:rPr>
          <w:rFonts w:ascii="Times New Roman" w:hAnsi="Times New Roman" w:cs="Times New Roman"/>
          <w:sz w:val="24"/>
          <w:szCs w:val="24"/>
        </w:rPr>
        <w:t xml:space="preserve">the women would receive a shorter </w:t>
      </w:r>
      <w:r w:rsidR="00AE06E4">
        <w:rPr>
          <w:rFonts w:ascii="Times New Roman" w:hAnsi="Times New Roman" w:cs="Times New Roman"/>
          <w:sz w:val="24"/>
          <w:szCs w:val="24"/>
        </w:rPr>
        <w:t>sentence</w:t>
      </w:r>
      <w:r w:rsidR="0016774C">
        <w:rPr>
          <w:rFonts w:ascii="Times New Roman" w:hAnsi="Times New Roman" w:cs="Times New Roman"/>
          <w:sz w:val="24"/>
          <w:szCs w:val="24"/>
        </w:rPr>
        <w:t xml:space="preserve"> compared to men committing the sane offense. However, the same survey</w:t>
      </w:r>
      <w:r w:rsidR="00AE06E4">
        <w:rPr>
          <w:rFonts w:ascii="Times New Roman" w:hAnsi="Times New Roman" w:cs="Times New Roman"/>
          <w:sz w:val="24"/>
          <w:szCs w:val="24"/>
        </w:rPr>
        <w:t xml:space="preserve"> </w:t>
      </w:r>
      <w:r w:rsidR="00AE06E4" w:rsidRPr="00FA253E">
        <w:rPr>
          <w:rFonts w:ascii="Times New Roman" w:hAnsi="Times New Roman" w:cs="Times New Roman"/>
          <w:noProof/>
          <w:sz w:val="24"/>
          <w:szCs w:val="24"/>
        </w:rPr>
        <w:t>observed</w:t>
      </w:r>
      <w:r w:rsidR="00FA253E">
        <w:rPr>
          <w:rFonts w:ascii="Times New Roman" w:hAnsi="Times New Roman" w:cs="Times New Roman"/>
          <w:sz w:val="24"/>
          <w:szCs w:val="24"/>
        </w:rPr>
        <w:t xml:space="preserve"> </w:t>
      </w:r>
      <w:r w:rsidR="00AE06E4">
        <w:rPr>
          <w:rFonts w:ascii="Times New Roman" w:hAnsi="Times New Roman" w:cs="Times New Roman"/>
          <w:sz w:val="24"/>
          <w:szCs w:val="24"/>
        </w:rPr>
        <w:t>there was no less</w:t>
      </w:r>
      <w:r w:rsidR="00FA253E">
        <w:rPr>
          <w:rFonts w:ascii="Times New Roman" w:hAnsi="Times New Roman" w:cs="Times New Roman"/>
          <w:sz w:val="24"/>
          <w:szCs w:val="24"/>
        </w:rPr>
        <w:t>er</w:t>
      </w:r>
      <w:r w:rsidR="00AE06E4">
        <w:rPr>
          <w:rFonts w:ascii="Times New Roman" w:hAnsi="Times New Roman" w:cs="Times New Roman"/>
          <w:sz w:val="24"/>
          <w:szCs w:val="24"/>
        </w:rPr>
        <w:t xml:space="preserve"> punishment</w:t>
      </w:r>
      <w:r w:rsidR="0016774C">
        <w:rPr>
          <w:rFonts w:ascii="Times New Roman" w:hAnsi="Times New Roman" w:cs="Times New Roman"/>
          <w:sz w:val="24"/>
          <w:szCs w:val="24"/>
        </w:rPr>
        <w:t xml:space="preserve"> for serial offenders such as terrorists</w:t>
      </w:r>
      <w:sdt>
        <w:sdtPr>
          <w:rPr>
            <w:rFonts w:ascii="Times New Roman" w:hAnsi="Times New Roman" w:cs="Times New Roman"/>
            <w:sz w:val="24"/>
            <w:szCs w:val="24"/>
          </w:rPr>
          <w:id w:val="1377197805"/>
          <w:citation/>
        </w:sdtPr>
        <w:sdtContent>
          <w:r w:rsidR="004F6AC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F6ACB">
            <w:rPr>
              <w:rFonts w:ascii="Times New Roman" w:hAnsi="Times New Roman" w:cs="Times New Roman"/>
              <w:sz w:val="24"/>
              <w:szCs w:val="24"/>
            </w:rPr>
            <w:instrText xml:space="preserve"> CITATION Fer06 \l 2057 </w:instrText>
          </w:r>
          <w:r w:rsidR="004F6AC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F6ACB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4F6ACB" w:rsidRPr="004F6ACB">
            <w:rPr>
              <w:rFonts w:ascii="Times New Roman" w:hAnsi="Times New Roman" w:cs="Times New Roman"/>
              <w:noProof/>
              <w:sz w:val="24"/>
              <w:szCs w:val="24"/>
            </w:rPr>
            <w:t>(Fernando Rodriguez &amp; Curry, 2006)</w:t>
          </w:r>
          <w:r w:rsidR="004F6AC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AE06E4">
        <w:rPr>
          <w:rFonts w:ascii="Times New Roman" w:hAnsi="Times New Roman" w:cs="Times New Roman"/>
          <w:sz w:val="24"/>
          <w:szCs w:val="24"/>
        </w:rPr>
        <w:t>.</w:t>
      </w:r>
    </w:p>
    <w:p w14:paraId="5DFCF8B0" w14:textId="77777777" w:rsidR="00BC2863" w:rsidRPr="00D7279F" w:rsidRDefault="00BD40C0" w:rsidP="0016774C">
      <w:pPr>
        <w:ind w:firstLine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D7279F">
        <w:rPr>
          <w:rFonts w:ascii="Times New Roman" w:hAnsi="Times New Roman" w:cs="Times New Roman"/>
          <w:b/>
          <w:sz w:val="24"/>
          <w:szCs w:val="24"/>
        </w:rPr>
        <w:t>Ethnicity</w:t>
      </w:r>
    </w:p>
    <w:p w14:paraId="4CDD6149" w14:textId="77777777" w:rsidR="00BD40C0" w:rsidRDefault="00F03DFA" w:rsidP="00167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survey carried out depicts that </w:t>
      </w:r>
      <w:r w:rsidR="006F325A">
        <w:rPr>
          <w:rFonts w:ascii="Times New Roman" w:hAnsi="Times New Roman" w:cs="Times New Roman"/>
          <w:sz w:val="24"/>
          <w:szCs w:val="24"/>
        </w:rPr>
        <w:t xml:space="preserve">African-Americans are </w:t>
      </w:r>
      <w:r w:rsidR="00702F1C">
        <w:rPr>
          <w:rFonts w:ascii="Times New Roman" w:hAnsi="Times New Roman" w:cs="Times New Roman"/>
          <w:sz w:val="24"/>
          <w:szCs w:val="24"/>
        </w:rPr>
        <w:t>convicted of crimes</w:t>
      </w:r>
      <w:r w:rsidR="0016774C">
        <w:rPr>
          <w:rFonts w:ascii="Times New Roman" w:hAnsi="Times New Roman" w:cs="Times New Roman"/>
          <w:noProof/>
          <w:sz w:val="24"/>
          <w:szCs w:val="24"/>
        </w:rPr>
        <w:t xml:space="preserve"> more than any other race in most of the jails and prisons all over the country</w:t>
      </w:r>
      <w:sdt>
        <w:sdtPr>
          <w:rPr>
            <w:rFonts w:ascii="Times New Roman" w:hAnsi="Times New Roman" w:cs="Times New Roman"/>
            <w:noProof/>
            <w:sz w:val="24"/>
            <w:szCs w:val="24"/>
          </w:rPr>
          <w:id w:val="-952167225"/>
          <w:citation/>
        </w:sdtPr>
        <w:sdtContent>
          <w:r w:rsidR="0016774C">
            <w:rPr>
              <w:rFonts w:ascii="Times New Roman" w:hAnsi="Times New Roman" w:cs="Times New Roman"/>
              <w:noProof/>
              <w:sz w:val="24"/>
              <w:szCs w:val="24"/>
            </w:rPr>
            <w:fldChar w:fldCharType="begin"/>
          </w:r>
          <w:r w:rsidR="0016774C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instrText xml:space="preserve"> CITATION Hen12 \l 1033 </w:instrText>
          </w:r>
          <w:r w:rsidR="0016774C">
            <w:rPr>
              <w:rFonts w:ascii="Times New Roman" w:hAnsi="Times New Roman" w:cs="Times New Roman"/>
              <w:noProof/>
              <w:sz w:val="24"/>
              <w:szCs w:val="24"/>
            </w:rPr>
            <w:fldChar w:fldCharType="separate"/>
          </w:r>
          <w:r w:rsidR="0016774C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 xml:space="preserve"> </w:t>
          </w:r>
          <w:r w:rsidR="0016774C" w:rsidRPr="0016774C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(Henrichson &amp; Delaney, 2012)</w:t>
          </w:r>
          <w:r w:rsidR="0016774C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sdtContent>
      </w:sdt>
      <w:r w:rsidR="00702F1C">
        <w:rPr>
          <w:rFonts w:ascii="Times New Roman" w:hAnsi="Times New Roman" w:cs="Times New Roman"/>
          <w:sz w:val="24"/>
          <w:szCs w:val="24"/>
        </w:rPr>
        <w:t xml:space="preserve">. Latinos come second whereas the white people have comparatively </w:t>
      </w:r>
      <w:r w:rsidR="00FA253E">
        <w:rPr>
          <w:rFonts w:ascii="Times New Roman" w:hAnsi="Times New Roman" w:cs="Times New Roman"/>
          <w:noProof/>
          <w:sz w:val="24"/>
          <w:szCs w:val="24"/>
        </w:rPr>
        <w:t>small</w:t>
      </w:r>
      <w:r w:rsidR="00702F1C">
        <w:rPr>
          <w:rFonts w:ascii="Times New Roman" w:hAnsi="Times New Roman" w:cs="Times New Roman"/>
          <w:sz w:val="24"/>
          <w:szCs w:val="24"/>
        </w:rPr>
        <w:t xml:space="preserve"> numbers. </w:t>
      </w:r>
    </w:p>
    <w:p w14:paraId="63EA1631" w14:textId="77777777" w:rsidR="004E2ABA" w:rsidRPr="00F9190A" w:rsidRDefault="00F9190A" w:rsidP="0016774C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Different S</w:t>
      </w:r>
      <w:r w:rsidR="004E2ABA" w:rsidRPr="00F9190A">
        <w:rPr>
          <w:rFonts w:ascii="Times New Roman" w:hAnsi="Times New Roman" w:cs="Times New Roman"/>
          <w:b/>
          <w:sz w:val="24"/>
          <w:szCs w:val="24"/>
        </w:rPr>
        <w:t>tates</w:t>
      </w:r>
    </w:p>
    <w:p w14:paraId="26624C7D" w14:textId="77777777" w:rsidR="006C2A14" w:rsidRDefault="006C2A14" w:rsidP="00367F8E">
      <w:pPr>
        <w:rPr>
          <w:rFonts w:ascii="Times New Roman" w:hAnsi="Times New Roman" w:cs="Times New Roman"/>
          <w:sz w:val="24"/>
          <w:szCs w:val="24"/>
        </w:rPr>
      </w:pPr>
      <w:r w:rsidRPr="00FA253E">
        <w:rPr>
          <w:rFonts w:ascii="Times New Roman" w:hAnsi="Times New Roman" w:cs="Times New Roman"/>
          <w:noProof/>
          <w:sz w:val="24"/>
          <w:szCs w:val="24"/>
        </w:rPr>
        <w:t>E</w:t>
      </w:r>
      <w:r w:rsidR="0016774C">
        <w:rPr>
          <w:rFonts w:ascii="Times New Roman" w:hAnsi="Times New Roman" w:cs="Times New Roman"/>
          <w:noProof/>
          <w:sz w:val="24"/>
          <w:szCs w:val="24"/>
        </w:rPr>
        <w:t>ach S</w:t>
      </w:r>
      <w:r w:rsidR="00FA253E" w:rsidRPr="00FA253E">
        <w:rPr>
          <w:rFonts w:ascii="Times New Roman" w:hAnsi="Times New Roman" w:cs="Times New Roman"/>
          <w:noProof/>
          <w:sz w:val="24"/>
          <w:szCs w:val="24"/>
        </w:rPr>
        <w:t xml:space="preserve">tate is governed by its </w:t>
      </w:r>
      <w:r w:rsidRPr="00FA253E">
        <w:rPr>
          <w:rFonts w:ascii="Times New Roman" w:hAnsi="Times New Roman" w:cs="Times New Roman"/>
          <w:noProof/>
          <w:sz w:val="24"/>
          <w:szCs w:val="24"/>
        </w:rPr>
        <w:t xml:space="preserve"> rules</w:t>
      </w:r>
      <w:r w:rsidR="0016774C">
        <w:rPr>
          <w:rFonts w:ascii="Times New Roman" w:hAnsi="Times New Roman" w:cs="Times New Roman"/>
          <w:noProof/>
          <w:sz w:val="24"/>
          <w:szCs w:val="24"/>
        </w:rPr>
        <w:t xml:space="preserve">, but </w:t>
      </w:r>
      <w:r w:rsidR="0016774C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16774C">
        <w:rPr>
          <w:rFonts w:ascii="Times New Roman" w:hAnsi="Times New Roman" w:cs="Times New Roman"/>
          <w:sz w:val="24"/>
          <w:szCs w:val="24"/>
        </w:rPr>
        <w:t xml:space="preserve">laws are </w:t>
      </w:r>
      <w:r>
        <w:rPr>
          <w:rFonts w:ascii="Times New Roman" w:hAnsi="Times New Roman" w:cs="Times New Roman"/>
          <w:sz w:val="24"/>
          <w:szCs w:val="24"/>
        </w:rPr>
        <w:t>universal ac</w:t>
      </w:r>
      <w:r w:rsidR="0016774C">
        <w:rPr>
          <w:rFonts w:ascii="Times New Roman" w:hAnsi="Times New Roman" w:cs="Times New Roman"/>
          <w:sz w:val="24"/>
          <w:szCs w:val="24"/>
        </w:rPr>
        <w:t>ross the country. A law in one S</w:t>
      </w:r>
      <w:r>
        <w:rPr>
          <w:rFonts w:ascii="Times New Roman" w:hAnsi="Times New Roman" w:cs="Times New Roman"/>
          <w:sz w:val="24"/>
          <w:szCs w:val="24"/>
        </w:rPr>
        <w:t xml:space="preserve">tate can differ with </w:t>
      </w:r>
      <w:r w:rsidR="0016774C">
        <w:rPr>
          <w:rFonts w:ascii="Times New Roman" w:hAnsi="Times New Roman" w:cs="Times New Roman"/>
          <w:sz w:val="24"/>
          <w:szCs w:val="24"/>
        </w:rPr>
        <w:t xml:space="preserve">that of </w:t>
      </w:r>
      <w:r>
        <w:rPr>
          <w:rFonts w:ascii="Times New Roman" w:hAnsi="Times New Roman" w:cs="Times New Roman"/>
          <w:sz w:val="24"/>
          <w:szCs w:val="24"/>
        </w:rPr>
        <w:t>another</w:t>
      </w:r>
      <w:r w:rsidR="0016774C">
        <w:rPr>
          <w:rFonts w:ascii="Times New Roman" w:hAnsi="Times New Roman" w:cs="Times New Roman"/>
          <w:sz w:val="24"/>
          <w:szCs w:val="24"/>
        </w:rPr>
        <w:t xml:space="preserve"> State</w:t>
      </w:r>
      <w:r>
        <w:rPr>
          <w:rFonts w:ascii="Times New Roman" w:hAnsi="Times New Roman" w:cs="Times New Roman"/>
          <w:sz w:val="24"/>
          <w:szCs w:val="24"/>
        </w:rPr>
        <w:t xml:space="preserve">. An example is the </w:t>
      </w:r>
      <w:r w:rsidRPr="00FA253E">
        <w:rPr>
          <w:rFonts w:ascii="Times New Roman" w:hAnsi="Times New Roman" w:cs="Times New Roman"/>
          <w:noProof/>
          <w:sz w:val="24"/>
          <w:szCs w:val="24"/>
        </w:rPr>
        <w:t>legali</w:t>
      </w:r>
      <w:r w:rsidR="00FA253E">
        <w:rPr>
          <w:rFonts w:ascii="Times New Roman" w:hAnsi="Times New Roman" w:cs="Times New Roman"/>
          <w:noProof/>
          <w:sz w:val="24"/>
          <w:szCs w:val="24"/>
        </w:rPr>
        <w:t>z</w:t>
      </w:r>
      <w:r w:rsidRPr="00FA253E">
        <w:rPr>
          <w:rFonts w:ascii="Times New Roman" w:hAnsi="Times New Roman" w:cs="Times New Roman"/>
          <w:noProof/>
          <w:sz w:val="24"/>
          <w:szCs w:val="24"/>
        </w:rPr>
        <w:t>ation</w:t>
      </w:r>
      <w:r>
        <w:rPr>
          <w:rFonts w:ascii="Times New Roman" w:hAnsi="Times New Roman" w:cs="Times New Roman"/>
          <w:sz w:val="24"/>
          <w:szCs w:val="24"/>
        </w:rPr>
        <w:t xml:space="preserve"> of marijuana or rather medical marijuana</w:t>
      </w:r>
      <w:r w:rsidR="0016774C">
        <w:rPr>
          <w:rFonts w:ascii="Times New Roman" w:hAnsi="Times New Roman" w:cs="Times New Roman"/>
          <w:sz w:val="24"/>
          <w:szCs w:val="24"/>
        </w:rPr>
        <w:t xml:space="preserve"> in S</w:t>
      </w:r>
      <w:r w:rsidR="00BC2863">
        <w:rPr>
          <w:rFonts w:ascii="Times New Roman" w:hAnsi="Times New Roman" w:cs="Times New Roman"/>
          <w:sz w:val="24"/>
          <w:szCs w:val="24"/>
        </w:rPr>
        <w:t>tates such as Wa</w:t>
      </w:r>
      <w:r w:rsidR="0016774C">
        <w:rPr>
          <w:rFonts w:ascii="Times New Roman" w:hAnsi="Times New Roman" w:cs="Times New Roman"/>
          <w:sz w:val="24"/>
          <w:szCs w:val="24"/>
        </w:rPr>
        <w:t>shington. However, the same drug is</w:t>
      </w:r>
      <w:r w:rsidR="0016774C">
        <w:rPr>
          <w:rFonts w:ascii="Times New Roman" w:hAnsi="Times New Roman" w:cs="Times New Roman"/>
          <w:noProof/>
          <w:sz w:val="24"/>
          <w:szCs w:val="24"/>
        </w:rPr>
        <w:t xml:space="preserve"> il</w:t>
      </w:r>
      <w:r w:rsidR="00BC2863" w:rsidRPr="00FA253E">
        <w:rPr>
          <w:rFonts w:ascii="Times New Roman" w:hAnsi="Times New Roman" w:cs="Times New Roman"/>
          <w:noProof/>
          <w:sz w:val="24"/>
          <w:szCs w:val="24"/>
        </w:rPr>
        <w:t>legali</w:t>
      </w:r>
      <w:r w:rsidR="00FA253E" w:rsidRPr="00FA253E">
        <w:rPr>
          <w:rFonts w:ascii="Times New Roman" w:hAnsi="Times New Roman" w:cs="Times New Roman"/>
          <w:noProof/>
          <w:sz w:val="24"/>
          <w:szCs w:val="24"/>
        </w:rPr>
        <w:t>z</w:t>
      </w:r>
      <w:r w:rsidR="00BC2863" w:rsidRPr="00FA253E">
        <w:rPr>
          <w:rFonts w:ascii="Times New Roman" w:hAnsi="Times New Roman" w:cs="Times New Roman"/>
          <w:noProof/>
          <w:sz w:val="24"/>
          <w:szCs w:val="24"/>
        </w:rPr>
        <w:t>ed</w:t>
      </w:r>
      <w:r w:rsidR="00BC2863">
        <w:rPr>
          <w:rFonts w:ascii="Times New Roman" w:hAnsi="Times New Roman" w:cs="Times New Roman"/>
          <w:sz w:val="24"/>
          <w:szCs w:val="24"/>
        </w:rPr>
        <w:t xml:space="preserve"> in Texas</w:t>
      </w:r>
      <w:r w:rsidR="0011730C">
        <w:rPr>
          <w:rFonts w:ascii="Times New Roman" w:hAnsi="Times New Roman" w:cs="Times New Roman"/>
          <w:sz w:val="24"/>
          <w:szCs w:val="24"/>
        </w:rPr>
        <w:t xml:space="preserve"> (</w:t>
      </w:r>
      <w:r w:rsidR="0011730C" w:rsidRPr="00994CA6">
        <w:rPr>
          <w:rFonts w:ascii="Times New Roman" w:hAnsi="Times New Roman" w:cs="Times New Roman"/>
          <w:noProof/>
          <w:sz w:val="24"/>
          <w:szCs w:val="24"/>
          <w:lang w:val="en-US"/>
        </w:rPr>
        <w:t>Orrick</w:t>
      </w:r>
      <w:r w:rsidR="0011730C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&amp; Lynne, 2015)</w:t>
      </w:r>
      <w:r w:rsidR="00BC2863">
        <w:rPr>
          <w:rFonts w:ascii="Times New Roman" w:hAnsi="Times New Roman" w:cs="Times New Roman"/>
          <w:sz w:val="24"/>
          <w:szCs w:val="24"/>
        </w:rPr>
        <w:t xml:space="preserve">. </w:t>
      </w:r>
      <w:r w:rsidR="0016774C">
        <w:rPr>
          <w:rFonts w:ascii="Times New Roman" w:hAnsi="Times New Roman" w:cs="Times New Roman"/>
          <w:noProof/>
          <w:sz w:val="24"/>
          <w:szCs w:val="24"/>
        </w:rPr>
        <w:t xml:space="preserve">From the scenario, it is apparent that the laws operate </w:t>
      </w:r>
      <w:r w:rsidR="00FA253E">
        <w:rPr>
          <w:rFonts w:ascii="Times New Roman" w:hAnsi="Times New Roman" w:cs="Times New Roman"/>
          <w:noProof/>
          <w:sz w:val="24"/>
          <w:szCs w:val="24"/>
        </w:rPr>
        <w:t>different</w:t>
      </w:r>
      <w:r w:rsidR="0016774C">
        <w:rPr>
          <w:rFonts w:ascii="Times New Roman" w:hAnsi="Times New Roman" w:cs="Times New Roman"/>
          <w:noProof/>
          <w:sz w:val="24"/>
          <w:szCs w:val="24"/>
        </w:rPr>
        <w:t>ly</w:t>
      </w:r>
      <w:r w:rsidR="0016774C">
        <w:rPr>
          <w:rFonts w:ascii="Times New Roman" w:hAnsi="Times New Roman" w:cs="Times New Roman"/>
          <w:sz w:val="24"/>
          <w:szCs w:val="24"/>
        </w:rPr>
        <w:t xml:space="preserve"> in various </w:t>
      </w:r>
      <w:r w:rsidR="00945CDA">
        <w:rPr>
          <w:rFonts w:ascii="Times New Roman" w:hAnsi="Times New Roman" w:cs="Times New Roman"/>
          <w:noProof/>
          <w:sz w:val="24"/>
          <w:szCs w:val="24"/>
        </w:rPr>
        <w:t>S</w:t>
      </w:r>
      <w:r w:rsidR="00945CDA" w:rsidRPr="00FA253E">
        <w:rPr>
          <w:rFonts w:ascii="Times New Roman" w:hAnsi="Times New Roman" w:cs="Times New Roman"/>
          <w:noProof/>
          <w:sz w:val="24"/>
          <w:szCs w:val="24"/>
        </w:rPr>
        <w:t>tates</w:t>
      </w:r>
      <w:r w:rsidR="00945CDA">
        <w:rPr>
          <w:rFonts w:ascii="Times New Roman" w:hAnsi="Times New Roman" w:cs="Times New Roman"/>
          <w:sz w:val="24"/>
          <w:szCs w:val="24"/>
        </w:rPr>
        <w:t>, which</w:t>
      </w:r>
      <w:r w:rsidR="0016774C">
        <w:rPr>
          <w:rFonts w:ascii="Times New Roman" w:hAnsi="Times New Roman" w:cs="Times New Roman"/>
          <w:sz w:val="24"/>
          <w:szCs w:val="24"/>
        </w:rPr>
        <w:t xml:space="preserve"> may affect the </w:t>
      </w:r>
      <w:r w:rsidR="00BC2863">
        <w:rPr>
          <w:rFonts w:ascii="Times New Roman" w:hAnsi="Times New Roman" w:cs="Times New Roman"/>
          <w:sz w:val="24"/>
          <w:szCs w:val="24"/>
        </w:rPr>
        <w:t>sentencing</w:t>
      </w:r>
      <w:r w:rsidR="0016774C">
        <w:rPr>
          <w:rFonts w:ascii="Times New Roman" w:hAnsi="Times New Roman" w:cs="Times New Roman"/>
          <w:sz w:val="24"/>
          <w:szCs w:val="24"/>
        </w:rPr>
        <w:t xml:space="preserve"> of offenders</w:t>
      </w:r>
      <w:r w:rsidR="00BC2863">
        <w:rPr>
          <w:rFonts w:ascii="Times New Roman" w:hAnsi="Times New Roman" w:cs="Times New Roman"/>
          <w:sz w:val="24"/>
          <w:szCs w:val="24"/>
        </w:rPr>
        <w:t>. The years of se</w:t>
      </w:r>
      <w:r w:rsidR="0016774C">
        <w:rPr>
          <w:rFonts w:ascii="Times New Roman" w:hAnsi="Times New Roman" w:cs="Times New Roman"/>
          <w:sz w:val="24"/>
          <w:szCs w:val="24"/>
        </w:rPr>
        <w:t>ntencing also differs with the S</w:t>
      </w:r>
      <w:r w:rsidR="00BC2863">
        <w:rPr>
          <w:rFonts w:ascii="Times New Roman" w:hAnsi="Times New Roman" w:cs="Times New Roman"/>
          <w:sz w:val="24"/>
          <w:szCs w:val="24"/>
        </w:rPr>
        <w:t xml:space="preserve">tates </w:t>
      </w:r>
      <w:r w:rsidR="00FA253E">
        <w:rPr>
          <w:rFonts w:ascii="Times New Roman" w:hAnsi="Times New Roman" w:cs="Times New Roman"/>
          <w:noProof/>
          <w:sz w:val="24"/>
          <w:szCs w:val="24"/>
        </w:rPr>
        <w:t>regarding</w:t>
      </w:r>
      <w:r w:rsidR="00BC2863">
        <w:rPr>
          <w:rFonts w:ascii="Times New Roman" w:hAnsi="Times New Roman" w:cs="Times New Roman"/>
          <w:sz w:val="24"/>
          <w:szCs w:val="24"/>
        </w:rPr>
        <w:t xml:space="preserve"> t</w:t>
      </w:r>
      <w:r w:rsidR="00FA253E">
        <w:rPr>
          <w:rFonts w:ascii="Times New Roman" w:hAnsi="Times New Roman" w:cs="Times New Roman"/>
          <w:sz w:val="24"/>
          <w:szCs w:val="24"/>
        </w:rPr>
        <w:t>he policy laws</w:t>
      </w:r>
      <w:r w:rsidR="0016774C">
        <w:rPr>
          <w:rFonts w:ascii="Times New Roman" w:hAnsi="Times New Roman" w:cs="Times New Roman"/>
          <w:sz w:val="24"/>
          <w:szCs w:val="24"/>
        </w:rPr>
        <w:t xml:space="preserve"> of each region</w:t>
      </w:r>
      <w:r w:rsidR="00FA253E">
        <w:rPr>
          <w:rFonts w:ascii="Times New Roman" w:hAnsi="Times New Roman" w:cs="Times New Roman"/>
          <w:sz w:val="24"/>
          <w:szCs w:val="24"/>
        </w:rPr>
        <w:t>.</w:t>
      </w:r>
    </w:p>
    <w:p w14:paraId="241D2676" w14:textId="77777777" w:rsidR="004E2ABA" w:rsidRPr="00F9190A" w:rsidRDefault="004E2ABA" w:rsidP="00F9190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90A">
        <w:rPr>
          <w:rFonts w:ascii="Times New Roman" w:hAnsi="Times New Roman" w:cs="Times New Roman"/>
          <w:b/>
          <w:sz w:val="24"/>
          <w:szCs w:val="24"/>
        </w:rPr>
        <w:t>Type of crime</w:t>
      </w:r>
    </w:p>
    <w:p w14:paraId="0D59488C" w14:textId="77777777" w:rsidR="00994CA6" w:rsidRDefault="00FA253E" w:rsidP="00367F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The crime </w:t>
      </w:r>
      <w:r w:rsidRPr="00FA253E">
        <w:rPr>
          <w:rFonts w:ascii="Times New Roman" w:hAnsi="Times New Roman" w:cs="Times New Roman"/>
          <w:noProof/>
          <w:sz w:val="24"/>
          <w:szCs w:val="24"/>
        </w:rPr>
        <w:t>committed</w:t>
      </w:r>
      <w:r w:rsidR="00BD40C0" w:rsidRPr="00FA253E">
        <w:rPr>
          <w:rFonts w:ascii="Times New Roman" w:hAnsi="Times New Roman" w:cs="Times New Roman"/>
          <w:noProof/>
          <w:sz w:val="24"/>
          <w:szCs w:val="24"/>
        </w:rPr>
        <w:t xml:space="preserve"> is</w:t>
      </w:r>
      <w:r w:rsidR="00BD40C0">
        <w:rPr>
          <w:rFonts w:ascii="Times New Roman" w:hAnsi="Times New Roman" w:cs="Times New Roman"/>
          <w:sz w:val="24"/>
          <w:szCs w:val="24"/>
        </w:rPr>
        <w:t xml:space="preserve"> a major factor to consider during in</w:t>
      </w:r>
      <w:r w:rsidR="00492746">
        <w:rPr>
          <w:rFonts w:ascii="Times New Roman" w:hAnsi="Times New Roman" w:cs="Times New Roman"/>
          <w:sz w:val="24"/>
          <w:szCs w:val="24"/>
        </w:rPr>
        <w:t xml:space="preserve">carceration. The sentences awarded to offenders depend on the </w:t>
      </w:r>
      <w:r w:rsidRPr="00FA253E">
        <w:rPr>
          <w:rFonts w:ascii="Times New Roman" w:hAnsi="Times New Roman" w:cs="Times New Roman"/>
          <w:noProof/>
          <w:sz w:val="24"/>
          <w:szCs w:val="24"/>
        </w:rPr>
        <w:t>kind</w:t>
      </w:r>
      <w:r w:rsidR="00492746" w:rsidRPr="00FA253E">
        <w:rPr>
          <w:rFonts w:ascii="Times New Roman" w:hAnsi="Times New Roman" w:cs="Times New Roman"/>
          <w:noProof/>
          <w:sz w:val="24"/>
          <w:szCs w:val="24"/>
        </w:rPr>
        <w:t xml:space="preserve"> of </w:t>
      </w:r>
      <w:r w:rsidRPr="00FA253E">
        <w:rPr>
          <w:rFonts w:ascii="Times New Roman" w:hAnsi="Times New Roman" w:cs="Times New Roman"/>
          <w:noProof/>
          <w:sz w:val="24"/>
          <w:szCs w:val="24"/>
        </w:rPr>
        <w:t>offen</w:t>
      </w:r>
      <w:r>
        <w:rPr>
          <w:rFonts w:ascii="Times New Roman" w:hAnsi="Times New Roman" w:cs="Times New Roman"/>
          <w:noProof/>
          <w:sz w:val="24"/>
          <w:szCs w:val="24"/>
        </w:rPr>
        <w:t>s</w:t>
      </w:r>
      <w:r w:rsidRPr="00FA253E">
        <w:rPr>
          <w:rFonts w:ascii="Times New Roman" w:hAnsi="Times New Roman" w:cs="Times New Roman"/>
          <w:noProof/>
          <w:sz w:val="24"/>
          <w:szCs w:val="24"/>
        </w:rPr>
        <w:t>es</w:t>
      </w:r>
      <w:r w:rsidR="00492746">
        <w:rPr>
          <w:rFonts w:ascii="Times New Roman" w:hAnsi="Times New Roman" w:cs="Times New Roman"/>
          <w:sz w:val="24"/>
          <w:szCs w:val="24"/>
        </w:rPr>
        <w:t xml:space="preserve">. </w:t>
      </w:r>
      <w:r w:rsidR="009849B3">
        <w:rPr>
          <w:rFonts w:ascii="Times New Roman" w:hAnsi="Times New Roman" w:cs="Times New Roman"/>
          <w:sz w:val="24"/>
          <w:szCs w:val="24"/>
        </w:rPr>
        <w:t xml:space="preserve">Low-level </w:t>
      </w:r>
      <w:r w:rsidR="00AE1ECC">
        <w:rPr>
          <w:rFonts w:ascii="Times New Roman" w:hAnsi="Times New Roman" w:cs="Times New Roman"/>
          <w:noProof/>
          <w:sz w:val="24"/>
          <w:szCs w:val="24"/>
        </w:rPr>
        <w:t>ones</w:t>
      </w:r>
      <w:r w:rsidR="009849B3">
        <w:rPr>
          <w:rFonts w:ascii="Times New Roman" w:hAnsi="Times New Roman" w:cs="Times New Roman"/>
          <w:sz w:val="24"/>
          <w:szCs w:val="24"/>
        </w:rPr>
        <w:t xml:space="preserve"> such as dru</w:t>
      </w:r>
      <w:r w:rsidR="00AE1ECC">
        <w:rPr>
          <w:rFonts w:ascii="Times New Roman" w:hAnsi="Times New Roman" w:cs="Times New Roman"/>
          <w:sz w:val="24"/>
          <w:szCs w:val="24"/>
        </w:rPr>
        <w:t>g usage lead to</w:t>
      </w:r>
      <w:r w:rsidR="006C2A14">
        <w:rPr>
          <w:rFonts w:ascii="Times New Roman" w:hAnsi="Times New Roman" w:cs="Times New Roman"/>
          <w:sz w:val="24"/>
          <w:szCs w:val="24"/>
        </w:rPr>
        <w:t xml:space="preserve"> a small sentence</w:t>
      </w:r>
      <w:sdt>
        <w:sdtPr>
          <w:rPr>
            <w:rFonts w:ascii="Times New Roman" w:hAnsi="Times New Roman" w:cs="Times New Roman"/>
            <w:sz w:val="24"/>
            <w:szCs w:val="24"/>
          </w:rPr>
          <w:id w:val="1804732623"/>
          <w:citation/>
        </w:sdtPr>
        <w:sdtContent>
          <w:r w:rsidR="00E2525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25253">
            <w:rPr>
              <w:rFonts w:ascii="Times New Roman" w:hAnsi="Times New Roman" w:cs="Times New Roman"/>
              <w:sz w:val="24"/>
              <w:szCs w:val="24"/>
            </w:rPr>
            <w:instrText xml:space="preserve"> CITATION Mac01 \l 2057 </w:instrText>
          </w:r>
          <w:r w:rsidR="00E2525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2525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E25253" w:rsidRPr="00E25253">
            <w:rPr>
              <w:rFonts w:ascii="Times New Roman" w:hAnsi="Times New Roman" w:cs="Times New Roman"/>
              <w:noProof/>
              <w:sz w:val="24"/>
              <w:szCs w:val="24"/>
            </w:rPr>
            <w:t>(MacKenzie, 2001)</w:t>
          </w:r>
          <w:r w:rsidR="00E2525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C2A14">
        <w:rPr>
          <w:rFonts w:ascii="Times New Roman" w:hAnsi="Times New Roman" w:cs="Times New Roman"/>
          <w:sz w:val="24"/>
          <w:szCs w:val="24"/>
        </w:rPr>
        <w:t>. On the hand,</w:t>
      </w:r>
      <w:r w:rsidR="0011730C">
        <w:rPr>
          <w:rFonts w:ascii="Times New Roman" w:hAnsi="Times New Roman" w:cs="Times New Roman"/>
          <w:sz w:val="24"/>
          <w:szCs w:val="24"/>
        </w:rPr>
        <w:t xml:space="preserve"> a</w:t>
      </w:r>
      <w:r w:rsidR="006C2A14">
        <w:rPr>
          <w:rFonts w:ascii="Times New Roman" w:hAnsi="Times New Roman" w:cs="Times New Roman"/>
          <w:sz w:val="24"/>
          <w:szCs w:val="24"/>
        </w:rPr>
        <w:t xml:space="preserve"> </w:t>
      </w:r>
      <w:r w:rsidRPr="0011730C">
        <w:rPr>
          <w:rFonts w:ascii="Times New Roman" w:hAnsi="Times New Roman" w:cs="Times New Roman"/>
          <w:noProof/>
          <w:sz w:val="24"/>
          <w:szCs w:val="24"/>
        </w:rPr>
        <w:t>crim</w:t>
      </w:r>
      <w:r w:rsidR="006C2A14" w:rsidRPr="0011730C">
        <w:rPr>
          <w:rFonts w:ascii="Times New Roman" w:hAnsi="Times New Roman" w:cs="Times New Roman"/>
          <w:noProof/>
          <w:sz w:val="24"/>
          <w:szCs w:val="24"/>
        </w:rPr>
        <w:t>e</w:t>
      </w:r>
      <w:r w:rsidR="006C2A14">
        <w:rPr>
          <w:rFonts w:ascii="Times New Roman" w:hAnsi="Times New Roman" w:cs="Times New Roman"/>
          <w:sz w:val="24"/>
          <w:szCs w:val="24"/>
        </w:rPr>
        <w:t xml:space="preserve"> such</w:t>
      </w:r>
      <w:r w:rsidR="00AE1ECC">
        <w:rPr>
          <w:rFonts w:ascii="Times New Roman" w:hAnsi="Times New Roman" w:cs="Times New Roman"/>
          <w:sz w:val="24"/>
          <w:szCs w:val="24"/>
        </w:rPr>
        <w:t xml:space="preserve"> as</w:t>
      </w:r>
      <w:r w:rsidR="006C2A14">
        <w:rPr>
          <w:rFonts w:ascii="Times New Roman" w:hAnsi="Times New Roman" w:cs="Times New Roman"/>
          <w:sz w:val="24"/>
          <w:szCs w:val="24"/>
        </w:rPr>
        <w:t xml:space="preserve"> il</w:t>
      </w:r>
      <w:r w:rsidR="00AE1ECC">
        <w:rPr>
          <w:rFonts w:ascii="Times New Roman" w:hAnsi="Times New Roman" w:cs="Times New Roman"/>
          <w:sz w:val="24"/>
          <w:szCs w:val="24"/>
        </w:rPr>
        <w:t xml:space="preserve">legal selling of hard drugs like </w:t>
      </w:r>
      <w:r w:rsidR="006C2A14">
        <w:rPr>
          <w:rFonts w:ascii="Times New Roman" w:hAnsi="Times New Roman" w:cs="Times New Roman"/>
          <w:sz w:val="24"/>
          <w:szCs w:val="24"/>
        </w:rPr>
        <w:t xml:space="preserve">cocaine, </w:t>
      </w:r>
      <w:r w:rsidR="006C2A14" w:rsidRPr="0011730C">
        <w:rPr>
          <w:rFonts w:ascii="Times New Roman" w:hAnsi="Times New Roman" w:cs="Times New Roman"/>
          <w:noProof/>
          <w:sz w:val="24"/>
          <w:szCs w:val="24"/>
        </w:rPr>
        <w:t>heroin</w:t>
      </w:r>
      <w:r w:rsidR="0011730C">
        <w:rPr>
          <w:rFonts w:ascii="Times New Roman" w:hAnsi="Times New Roman" w:cs="Times New Roman"/>
          <w:noProof/>
          <w:sz w:val="24"/>
          <w:szCs w:val="24"/>
        </w:rPr>
        <w:t>,</w:t>
      </w:r>
      <w:r w:rsidR="006C2A14">
        <w:rPr>
          <w:rFonts w:ascii="Times New Roman" w:hAnsi="Times New Roman" w:cs="Times New Roman"/>
          <w:sz w:val="24"/>
          <w:szCs w:val="24"/>
        </w:rPr>
        <w:t xml:space="preserve"> </w:t>
      </w:r>
      <w:r w:rsidR="006C2A14" w:rsidRPr="00FA253E">
        <w:rPr>
          <w:rFonts w:ascii="Times New Roman" w:hAnsi="Times New Roman" w:cs="Times New Roman"/>
          <w:noProof/>
          <w:sz w:val="24"/>
          <w:szCs w:val="24"/>
        </w:rPr>
        <w:t>a</w:t>
      </w:r>
      <w:r w:rsidRPr="00FA253E">
        <w:rPr>
          <w:rFonts w:ascii="Times New Roman" w:hAnsi="Times New Roman" w:cs="Times New Roman"/>
          <w:noProof/>
          <w:sz w:val="24"/>
          <w:szCs w:val="24"/>
        </w:rPr>
        <w:t>n</w:t>
      </w:r>
      <w:r w:rsidR="006C2A14" w:rsidRPr="00FA253E">
        <w:rPr>
          <w:rFonts w:ascii="Times New Roman" w:hAnsi="Times New Roman" w:cs="Times New Roman"/>
          <w:noProof/>
          <w:sz w:val="24"/>
          <w:szCs w:val="24"/>
        </w:rPr>
        <w:t>d</w:t>
      </w:r>
      <w:r w:rsidR="006C2A14">
        <w:rPr>
          <w:rFonts w:ascii="Times New Roman" w:hAnsi="Times New Roman" w:cs="Times New Roman"/>
          <w:sz w:val="24"/>
          <w:szCs w:val="24"/>
        </w:rPr>
        <w:t xml:space="preserve"> other substances can make one </w:t>
      </w:r>
      <w:r>
        <w:rPr>
          <w:rFonts w:ascii="Times New Roman" w:hAnsi="Times New Roman" w:cs="Times New Roman"/>
          <w:sz w:val="24"/>
          <w:szCs w:val="24"/>
        </w:rPr>
        <w:t xml:space="preserve">serve </w:t>
      </w:r>
      <w:r w:rsidR="00AE1ECC">
        <w:rPr>
          <w:rFonts w:ascii="Times New Roman" w:hAnsi="Times New Roman" w:cs="Times New Roman"/>
          <w:sz w:val="24"/>
          <w:szCs w:val="24"/>
        </w:rPr>
        <w:t xml:space="preserve">a </w:t>
      </w:r>
      <w:r w:rsidR="00945CDA">
        <w:rPr>
          <w:rFonts w:ascii="Times New Roman" w:hAnsi="Times New Roman" w:cs="Times New Roman"/>
          <w:sz w:val="24"/>
          <w:szCs w:val="24"/>
        </w:rPr>
        <w:t>long-term</w:t>
      </w:r>
      <w:r w:rsidR="00AE1ECC">
        <w:rPr>
          <w:rFonts w:ascii="Times New Roman" w:hAnsi="Times New Roman" w:cs="Times New Roman"/>
          <w:sz w:val="24"/>
          <w:szCs w:val="24"/>
        </w:rPr>
        <w:t xml:space="preserve"> </w:t>
      </w:r>
      <w:r w:rsidR="006C2A14">
        <w:rPr>
          <w:rFonts w:ascii="Times New Roman" w:hAnsi="Times New Roman" w:cs="Times New Roman"/>
          <w:sz w:val="24"/>
          <w:szCs w:val="24"/>
        </w:rPr>
        <w:t xml:space="preserve">jail. Other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t>crim</w:t>
      </w:r>
      <w:r w:rsidR="006C2A14" w:rsidRPr="00FA253E">
        <w:rPr>
          <w:rFonts w:ascii="Times New Roman" w:hAnsi="Times New Roman" w:cs="Times New Roman"/>
          <w:noProof/>
          <w:sz w:val="24"/>
          <w:szCs w:val="24"/>
        </w:rPr>
        <w:t>es</w:t>
      </w:r>
      <w:r w:rsidR="00AE1ECC">
        <w:rPr>
          <w:rFonts w:ascii="Times New Roman" w:hAnsi="Times New Roman" w:cs="Times New Roman"/>
          <w:sz w:val="24"/>
          <w:szCs w:val="24"/>
        </w:rPr>
        <w:t xml:space="preserve"> that may lead to </w:t>
      </w:r>
      <w:r w:rsidR="006C2A14">
        <w:rPr>
          <w:rFonts w:ascii="Times New Roman" w:hAnsi="Times New Roman" w:cs="Times New Roman"/>
          <w:sz w:val="24"/>
          <w:szCs w:val="24"/>
        </w:rPr>
        <w:t xml:space="preserve">long years in </w:t>
      </w:r>
      <w:r>
        <w:rPr>
          <w:rFonts w:ascii="Times New Roman" w:hAnsi="Times New Roman" w:cs="Times New Roman"/>
          <w:noProof/>
          <w:sz w:val="24"/>
          <w:szCs w:val="24"/>
        </w:rPr>
        <w:t>prison</w:t>
      </w:r>
      <w:r w:rsidR="006C2A14">
        <w:rPr>
          <w:rFonts w:ascii="Times New Roman" w:hAnsi="Times New Roman" w:cs="Times New Roman"/>
          <w:sz w:val="24"/>
          <w:szCs w:val="24"/>
        </w:rPr>
        <w:t xml:space="preserve"> include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6C2A14">
        <w:rPr>
          <w:rFonts w:ascii="Times New Roman" w:hAnsi="Times New Roman" w:cs="Times New Roman"/>
          <w:sz w:val="24"/>
          <w:szCs w:val="24"/>
        </w:rPr>
        <w:t>urder, sexual assault, robbery</w:t>
      </w:r>
      <w:r w:rsidR="00AE1ECC">
        <w:rPr>
          <w:rFonts w:ascii="Times New Roman" w:hAnsi="Times New Roman" w:cs="Times New Roman"/>
          <w:sz w:val="24"/>
          <w:szCs w:val="24"/>
        </w:rPr>
        <w:t>, and</w:t>
      </w:r>
      <w:r w:rsidR="006C2A14">
        <w:rPr>
          <w:rFonts w:ascii="Times New Roman" w:hAnsi="Times New Roman" w:cs="Times New Roman"/>
          <w:sz w:val="24"/>
          <w:szCs w:val="24"/>
        </w:rPr>
        <w:t xml:space="preserve"> burglary. </w:t>
      </w:r>
      <w:r>
        <w:rPr>
          <w:rFonts w:ascii="Times New Roman" w:hAnsi="Times New Roman" w:cs="Times New Roman"/>
          <w:noProof/>
          <w:sz w:val="24"/>
          <w:szCs w:val="24"/>
        </w:rPr>
        <w:t>The o</w:t>
      </w:r>
      <w:r w:rsidR="006C2A14" w:rsidRPr="00FA253E">
        <w:rPr>
          <w:rFonts w:ascii="Times New Roman" w:hAnsi="Times New Roman" w:cs="Times New Roman"/>
          <w:noProof/>
          <w:sz w:val="24"/>
          <w:szCs w:val="24"/>
        </w:rPr>
        <w:t>ffen</w:t>
      </w:r>
      <w:r w:rsidRPr="00FA253E">
        <w:rPr>
          <w:rFonts w:ascii="Times New Roman" w:hAnsi="Times New Roman" w:cs="Times New Roman"/>
          <w:noProof/>
          <w:sz w:val="24"/>
          <w:szCs w:val="24"/>
        </w:rPr>
        <w:t>s</w:t>
      </w:r>
      <w:r w:rsidR="006C2A14" w:rsidRPr="00FA253E">
        <w:rPr>
          <w:rFonts w:ascii="Times New Roman" w:hAnsi="Times New Roman" w:cs="Times New Roman"/>
          <w:noProof/>
          <w:sz w:val="24"/>
          <w:szCs w:val="24"/>
        </w:rPr>
        <w:t>e is</w:t>
      </w:r>
      <w:r w:rsidR="006C2A14">
        <w:rPr>
          <w:rFonts w:ascii="Times New Roman" w:hAnsi="Times New Roman" w:cs="Times New Roman"/>
          <w:sz w:val="24"/>
          <w:szCs w:val="24"/>
        </w:rPr>
        <w:t xml:space="preserve"> not necessarily </w:t>
      </w:r>
      <w:r w:rsidR="006C2A14" w:rsidRPr="00FA253E">
        <w:rPr>
          <w:rFonts w:ascii="Times New Roman" w:hAnsi="Times New Roman" w:cs="Times New Roman"/>
          <w:noProof/>
          <w:sz w:val="24"/>
          <w:szCs w:val="24"/>
        </w:rPr>
        <w:t>practi</w:t>
      </w: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="006C2A14" w:rsidRPr="00FA253E">
        <w:rPr>
          <w:rFonts w:ascii="Times New Roman" w:hAnsi="Times New Roman" w:cs="Times New Roman"/>
          <w:noProof/>
          <w:sz w:val="24"/>
          <w:szCs w:val="24"/>
        </w:rPr>
        <w:t>ing</w:t>
      </w:r>
      <w:r w:rsidR="006C2A14">
        <w:rPr>
          <w:rFonts w:ascii="Times New Roman" w:hAnsi="Times New Roman" w:cs="Times New Roman"/>
          <w:sz w:val="24"/>
          <w:szCs w:val="24"/>
        </w:rPr>
        <w:t xml:space="preserve"> </w:t>
      </w:r>
      <w:r w:rsidR="00F03DFA">
        <w:rPr>
          <w:rFonts w:ascii="Times New Roman" w:hAnsi="Times New Roman" w:cs="Times New Roman"/>
          <w:sz w:val="24"/>
          <w:szCs w:val="24"/>
        </w:rPr>
        <w:t>t</w:t>
      </w:r>
      <w:r w:rsidR="006C2A14">
        <w:rPr>
          <w:rFonts w:ascii="Times New Roman" w:hAnsi="Times New Roman" w:cs="Times New Roman"/>
          <w:sz w:val="24"/>
          <w:szCs w:val="24"/>
        </w:rPr>
        <w:t xml:space="preserve">hese </w:t>
      </w:r>
      <w:r w:rsidR="006C2A14" w:rsidRPr="00FA253E">
        <w:rPr>
          <w:rFonts w:ascii="Times New Roman" w:hAnsi="Times New Roman" w:cs="Times New Roman"/>
          <w:noProof/>
          <w:sz w:val="24"/>
          <w:szCs w:val="24"/>
        </w:rPr>
        <w:t>crimes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="00AE1ECC">
        <w:rPr>
          <w:rFonts w:ascii="Times New Roman" w:hAnsi="Times New Roman" w:cs="Times New Roman"/>
          <w:sz w:val="24"/>
          <w:szCs w:val="24"/>
        </w:rPr>
        <w:t xml:space="preserve"> but anything against the State or Fe</w:t>
      </w:r>
      <w:r w:rsidR="006C2A14">
        <w:rPr>
          <w:rFonts w:ascii="Times New Roman" w:hAnsi="Times New Roman" w:cs="Times New Roman"/>
          <w:sz w:val="24"/>
          <w:szCs w:val="24"/>
        </w:rPr>
        <w:t>deral laws.</w:t>
      </w:r>
    </w:p>
    <w:p w14:paraId="3540E7DF" w14:textId="77777777" w:rsidR="00263810" w:rsidRDefault="00263810" w:rsidP="00367F8E">
      <w:pPr>
        <w:rPr>
          <w:rFonts w:ascii="Times New Roman" w:hAnsi="Times New Roman" w:cs="Times New Roman"/>
          <w:sz w:val="24"/>
          <w:szCs w:val="24"/>
        </w:rPr>
      </w:pPr>
    </w:p>
    <w:p w14:paraId="160C14A8" w14:textId="77777777" w:rsidR="00263810" w:rsidRDefault="00263810" w:rsidP="00367F8E">
      <w:pPr>
        <w:rPr>
          <w:rFonts w:ascii="Times New Roman" w:hAnsi="Times New Roman" w:cs="Times New Roman"/>
          <w:sz w:val="24"/>
          <w:szCs w:val="24"/>
        </w:rPr>
      </w:pPr>
    </w:p>
    <w:p w14:paraId="68811ECF" w14:textId="77777777" w:rsidR="00263810" w:rsidRDefault="00263810" w:rsidP="00367F8E">
      <w:pPr>
        <w:rPr>
          <w:rFonts w:ascii="Times New Roman" w:hAnsi="Times New Roman" w:cs="Times New Roman"/>
          <w:sz w:val="24"/>
          <w:szCs w:val="24"/>
        </w:rPr>
      </w:pPr>
    </w:p>
    <w:p w14:paraId="3C87EABA" w14:textId="77777777" w:rsidR="00263810" w:rsidRDefault="00263810" w:rsidP="00367F8E">
      <w:pPr>
        <w:rPr>
          <w:rFonts w:ascii="Times New Roman" w:hAnsi="Times New Roman" w:cs="Times New Roman"/>
          <w:sz w:val="24"/>
          <w:szCs w:val="24"/>
        </w:rPr>
      </w:pPr>
    </w:p>
    <w:p w14:paraId="4544C141" w14:textId="77777777" w:rsidR="00263810" w:rsidRDefault="00263810" w:rsidP="00367F8E">
      <w:pPr>
        <w:rPr>
          <w:rFonts w:ascii="Times New Roman" w:hAnsi="Times New Roman" w:cs="Times New Roman"/>
          <w:sz w:val="24"/>
          <w:szCs w:val="24"/>
        </w:rPr>
      </w:pPr>
    </w:p>
    <w:p w14:paraId="79B6B2BA" w14:textId="77777777" w:rsidR="00263810" w:rsidRDefault="00263810" w:rsidP="00367F8E">
      <w:pPr>
        <w:rPr>
          <w:rFonts w:ascii="Times New Roman" w:hAnsi="Times New Roman" w:cs="Times New Roman"/>
          <w:sz w:val="24"/>
          <w:szCs w:val="24"/>
        </w:rPr>
      </w:pPr>
    </w:p>
    <w:p w14:paraId="70F37AC9" w14:textId="77777777" w:rsidR="00263810" w:rsidRDefault="00263810" w:rsidP="00367F8E">
      <w:pPr>
        <w:rPr>
          <w:rFonts w:ascii="Times New Roman" w:hAnsi="Times New Roman" w:cs="Times New Roman"/>
          <w:sz w:val="24"/>
          <w:szCs w:val="24"/>
        </w:rPr>
      </w:pPr>
    </w:p>
    <w:p w14:paraId="47BA5C8B" w14:textId="77777777" w:rsidR="00263810" w:rsidRDefault="00263810" w:rsidP="00367F8E">
      <w:pPr>
        <w:rPr>
          <w:rFonts w:ascii="Times New Roman" w:hAnsi="Times New Roman" w:cs="Times New Roman"/>
          <w:sz w:val="24"/>
          <w:szCs w:val="24"/>
        </w:rPr>
      </w:pPr>
    </w:p>
    <w:p w14:paraId="537D0D26" w14:textId="77777777" w:rsidR="00263810" w:rsidRDefault="00263810" w:rsidP="00367F8E">
      <w:pPr>
        <w:rPr>
          <w:rFonts w:ascii="Times New Roman" w:hAnsi="Times New Roman" w:cs="Times New Roman"/>
          <w:sz w:val="24"/>
          <w:szCs w:val="24"/>
        </w:rPr>
      </w:pPr>
    </w:p>
    <w:p w14:paraId="7F6E3DAC" w14:textId="77777777" w:rsidR="00263810" w:rsidRDefault="00263810" w:rsidP="00367F8E">
      <w:pPr>
        <w:rPr>
          <w:rFonts w:ascii="Times New Roman" w:hAnsi="Times New Roman" w:cs="Times New Roman"/>
          <w:sz w:val="24"/>
          <w:szCs w:val="24"/>
        </w:rPr>
      </w:pPr>
    </w:p>
    <w:p w14:paraId="4340EBA4" w14:textId="77777777" w:rsidR="00263810" w:rsidRDefault="00263810" w:rsidP="00367F8E">
      <w:pPr>
        <w:rPr>
          <w:rFonts w:ascii="Times New Roman" w:hAnsi="Times New Roman" w:cs="Times New Roman"/>
          <w:sz w:val="24"/>
          <w:szCs w:val="24"/>
        </w:rPr>
      </w:pPr>
    </w:p>
    <w:p w14:paraId="2C9CCBAB" w14:textId="77777777" w:rsidR="00263810" w:rsidRDefault="00263810" w:rsidP="00367F8E">
      <w:pPr>
        <w:rPr>
          <w:rFonts w:ascii="Times New Roman" w:hAnsi="Times New Roman" w:cs="Times New Roman"/>
          <w:sz w:val="24"/>
          <w:szCs w:val="24"/>
        </w:rPr>
      </w:pPr>
    </w:p>
    <w:p w14:paraId="163E37D7" w14:textId="77777777" w:rsidR="00263810" w:rsidRDefault="00263810" w:rsidP="00367F8E">
      <w:pPr>
        <w:rPr>
          <w:rFonts w:ascii="Times New Roman" w:hAnsi="Times New Roman" w:cs="Times New Roman"/>
          <w:sz w:val="24"/>
          <w:szCs w:val="24"/>
        </w:rPr>
      </w:pPr>
    </w:p>
    <w:p w14:paraId="6BF0E8FA" w14:textId="77777777" w:rsidR="00263810" w:rsidRDefault="00263810" w:rsidP="00367F8E">
      <w:pPr>
        <w:rPr>
          <w:rFonts w:ascii="Times New Roman" w:hAnsi="Times New Roman" w:cs="Times New Roman"/>
          <w:sz w:val="24"/>
          <w:szCs w:val="24"/>
        </w:rPr>
      </w:pPr>
    </w:p>
    <w:p w14:paraId="1426AFAA" w14:textId="77777777" w:rsidR="00C20896" w:rsidRDefault="00C20896" w:rsidP="00263810">
      <w:pPr>
        <w:rPr>
          <w:rFonts w:ascii="Times New Roman" w:hAnsi="Times New Roman" w:cs="Times New Roman"/>
          <w:sz w:val="24"/>
          <w:szCs w:val="24"/>
        </w:rPr>
      </w:pPr>
    </w:p>
    <w:p w14:paraId="2B2DD584" w14:textId="77777777" w:rsidR="00263810" w:rsidRDefault="00263810" w:rsidP="00263810">
      <w:pPr>
        <w:rPr>
          <w:rFonts w:ascii="Times New Roman" w:hAnsi="Times New Roman" w:cs="Times New Roman"/>
          <w:sz w:val="24"/>
          <w:szCs w:val="24"/>
        </w:rPr>
      </w:pPr>
    </w:p>
    <w:p w14:paraId="1864EABE" w14:textId="77777777" w:rsidR="00C20896" w:rsidRDefault="00C20896" w:rsidP="00C20896">
      <w:pPr>
        <w:rPr>
          <w:rFonts w:ascii="Times New Roman" w:hAnsi="Times New Roman" w:cs="Times New Roman"/>
          <w:sz w:val="24"/>
          <w:szCs w:val="24"/>
        </w:rPr>
      </w:pPr>
    </w:p>
    <w:p w14:paraId="728E40EE" w14:textId="77777777" w:rsidR="00C20896" w:rsidRDefault="00C20896" w:rsidP="00C20896">
      <w:pPr>
        <w:rPr>
          <w:rFonts w:ascii="Times New Roman" w:hAnsi="Times New Roman" w:cs="Times New Roman"/>
          <w:sz w:val="24"/>
          <w:szCs w:val="24"/>
        </w:rPr>
      </w:pPr>
    </w:p>
    <w:p w14:paraId="565DD65B" w14:textId="77777777" w:rsidR="00C20896" w:rsidRDefault="00C20896" w:rsidP="00C20896">
      <w:pPr>
        <w:rPr>
          <w:rFonts w:ascii="Times New Roman" w:hAnsi="Times New Roman" w:cs="Times New Roman"/>
          <w:sz w:val="24"/>
          <w:szCs w:val="24"/>
        </w:rPr>
      </w:pPr>
    </w:p>
    <w:p w14:paraId="68F5507A" w14:textId="77777777" w:rsidR="00C20896" w:rsidRDefault="00C20896" w:rsidP="00C20896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682195119"/>
        <w:docPartObj>
          <w:docPartGallery w:val="Bibliographi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261D35FC" w14:textId="77777777" w:rsidR="00994CA6" w:rsidRPr="00994CA6" w:rsidRDefault="00994CA6" w:rsidP="00994CA6">
          <w:pPr>
            <w:pStyle w:val="Heading1"/>
            <w:spacing w:before="0" w:line="480" w:lineRule="auto"/>
            <w:ind w:left="720" w:hanging="720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994CA6">
            <w:rPr>
              <w:rFonts w:ascii="Times New Roman" w:hAnsi="Times New Roman" w:cs="Times New Roman"/>
              <w:color w:val="auto"/>
              <w:sz w:val="24"/>
              <w:szCs w:val="24"/>
            </w:rPr>
            <w:t>References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-573587230"/>
            <w:bibliography/>
          </w:sdtPr>
          <w:sdtContent>
            <w:p w14:paraId="49ACB9F8" w14:textId="77777777" w:rsidR="00994CA6" w:rsidRPr="00994CA6" w:rsidRDefault="00994CA6" w:rsidP="00994CA6">
              <w:pPr>
                <w:pStyle w:val="Bibliography"/>
                <w:ind w:left="720" w:hanging="720"/>
                <w:jc w:val="center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994CA6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994CA6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994CA6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Fernando Rodriguez, S., &amp; Curry, T. R. (2006). Gender Differences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i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n Criminal Sentencing: Do Effects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Vary Across Violent, Property, a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nd Drug Offenses? </w:t>
              </w:r>
              <w:r w:rsidRPr="00994CA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Social Science Quarterly, 87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(2), 318-339.</w:t>
              </w:r>
            </w:p>
            <w:p w14:paraId="02674C7E" w14:textId="77777777" w:rsidR="00994CA6" w:rsidRPr="00994CA6" w:rsidRDefault="00994CA6" w:rsidP="0016774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Henrichson, C., &amp;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 Delaney, R. (2012). The Price o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f Prisons: What Incarceration Costs Taxpayers. </w:t>
              </w:r>
              <w:r w:rsidRPr="00994CA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Fed. Sent'g Rep, 25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(1), 68.</w:t>
              </w:r>
            </w:p>
            <w:p w14:paraId="4FEE38BE" w14:textId="77777777" w:rsidR="00994CA6" w:rsidRPr="00994CA6" w:rsidRDefault="00994CA6" w:rsidP="001173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Leipold , A. D. (2005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). Recidivism, Incapacitation, a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nd Criminal Sentencing Policy. </w:t>
              </w:r>
              <w:r w:rsidRPr="00994CA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 xml:space="preserve">U. St. Thomas </w:t>
              </w:r>
              <w:r w:rsidRPr="0011730C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Lj</w:t>
              </w:r>
              <w:r w:rsidRPr="00994CA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, 3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(1), 536.</w:t>
              </w:r>
            </w:p>
            <w:p w14:paraId="0103A8FF" w14:textId="77777777" w:rsidR="00994CA6" w:rsidRPr="00994CA6" w:rsidRDefault="00994CA6" w:rsidP="001173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Macken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zie, D. L. (2001). Corrections a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nd Sentencing In The 21st Centu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ry: Evidence-Based Corrections a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nd Sentencing. </w:t>
              </w:r>
              <w:r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T</w:t>
              </w:r>
              <w:r w:rsidRPr="00994CA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he Prison Journal, 81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(3), 299-312.</w:t>
              </w:r>
            </w:p>
            <w:p w14:paraId="0476EC32" w14:textId="77777777" w:rsidR="00994CA6" w:rsidRPr="00994CA6" w:rsidRDefault="00994CA6" w:rsidP="001173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Orrick, E. A., &amp;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 Lynne, M. V. (2015). The Cost of Incarceration in Texas: Estimating the Benefits of Reducing t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he Prison Population. </w:t>
              </w:r>
              <w:r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American Journal o</w:t>
              </w:r>
              <w:r w:rsidRPr="00994CA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f Criminal Justice, 40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(2), 399-415.</w:t>
              </w:r>
            </w:p>
            <w:p w14:paraId="614FFE6C" w14:textId="77777777" w:rsidR="00994CA6" w:rsidRPr="00994CA6" w:rsidRDefault="00994CA6" w:rsidP="001173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Perrone, D., &amp;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Pratt, T. C. (2003). Comparing the Quality o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f Confinement 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and Cost-Effectiveness o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f Publi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c Versus Private Prisons: What We Know, Why W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e Do Not Know More, And Where To Go From Here. </w:t>
              </w:r>
              <w:r w:rsidRPr="00994CA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The Prison Journal, 83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(3), 301-322.</w:t>
              </w:r>
            </w:p>
            <w:p w14:paraId="54E06CC7" w14:textId="77777777" w:rsidR="00994CA6" w:rsidRPr="00994CA6" w:rsidRDefault="00994CA6" w:rsidP="0011730C">
              <w:pPr>
                <w:pStyle w:val="Bibliography"/>
                <w:ind w:left="720" w:hanging="720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Stone, R. N. (2000). Ma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ss Incarceration: Perspectives on US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 Imprisonment. </w:t>
              </w:r>
              <w:r w:rsidRPr="00994CA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University Of Chicago Law School Roundtable, 7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(1), 91.</w:t>
              </w:r>
            </w:p>
            <w:p w14:paraId="40B9EC54" w14:textId="77777777" w:rsidR="00994CA6" w:rsidRPr="00994CA6" w:rsidRDefault="00994CA6" w:rsidP="00994CA6">
              <w:pPr>
                <w:pStyle w:val="Bibliography"/>
                <w:ind w:left="720" w:hanging="720"/>
                <w:jc w:val="center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Wu</w:t>
              </w:r>
              <w:r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, J., &amp; Spohn, C. (2009). Does a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n Offender's Age Have An Effect On Sentence Length? A Meta-Analytic Review. </w:t>
              </w:r>
              <w:r w:rsidRPr="00994CA6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Criminal Justice Policy Review, 1</w:t>
              </w:r>
              <w:r w:rsidRPr="00994CA6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(1), 1.</w:t>
              </w:r>
            </w:p>
            <w:p w14:paraId="37AC2AC8" w14:textId="77777777" w:rsidR="00994CA6" w:rsidRPr="00994CA6" w:rsidRDefault="00994CA6" w:rsidP="00994CA6">
              <w:pPr>
                <w:ind w:left="720" w:hanging="720"/>
                <w:jc w:val="center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994CA6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62F21372" w14:textId="77777777" w:rsidR="00BD40C0" w:rsidRDefault="00BD40C0" w:rsidP="00994C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E0DF9E" w14:textId="77777777" w:rsidR="004E2ABA" w:rsidRPr="00E56E9D" w:rsidRDefault="004E2ABA" w:rsidP="00367F8E">
      <w:pPr>
        <w:rPr>
          <w:rFonts w:ascii="Times New Roman" w:hAnsi="Times New Roman" w:cs="Times New Roman"/>
          <w:sz w:val="24"/>
          <w:szCs w:val="24"/>
        </w:rPr>
      </w:pPr>
    </w:p>
    <w:p w14:paraId="7CEF9D1E" w14:textId="77777777" w:rsidR="00E56E9D" w:rsidRPr="00E56E9D" w:rsidRDefault="00E56E9D" w:rsidP="00367F8E">
      <w:pPr>
        <w:rPr>
          <w:rFonts w:ascii="Times New Roman" w:hAnsi="Times New Roman" w:cs="Times New Roman"/>
        </w:rPr>
      </w:pPr>
    </w:p>
    <w:sectPr w:rsidR="00E56E9D" w:rsidRPr="00E56E9D" w:rsidSect="00DB6D93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0BF79" w14:textId="77777777" w:rsidR="00253F85" w:rsidRDefault="00253F85" w:rsidP="00702F1C">
      <w:pPr>
        <w:spacing w:line="240" w:lineRule="auto"/>
      </w:pPr>
      <w:r>
        <w:separator/>
      </w:r>
    </w:p>
  </w:endnote>
  <w:endnote w:type="continuationSeparator" w:id="0">
    <w:p w14:paraId="0FA89319" w14:textId="77777777" w:rsidR="00253F85" w:rsidRDefault="00253F85" w:rsidP="00702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B7752" w14:textId="77777777" w:rsidR="00253F85" w:rsidRDefault="00253F85" w:rsidP="00702F1C">
      <w:pPr>
        <w:spacing w:line="240" w:lineRule="auto"/>
      </w:pPr>
      <w:r>
        <w:separator/>
      </w:r>
    </w:p>
  </w:footnote>
  <w:footnote w:type="continuationSeparator" w:id="0">
    <w:p w14:paraId="6489D3A6" w14:textId="77777777" w:rsidR="00253F85" w:rsidRDefault="00253F85" w:rsidP="00702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1E6FC" w14:textId="77777777" w:rsidR="00253F85" w:rsidRPr="00FE4DC1" w:rsidRDefault="00253F85">
    <w:pPr>
      <w:pStyle w:val="Header"/>
      <w:jc w:val="right"/>
      <w:rPr>
        <w:rFonts w:ascii="Times New Roman" w:hAnsi="Times New Roman" w:cs="Times New Roman"/>
        <w:sz w:val="24"/>
        <w:szCs w:val="24"/>
      </w:rPr>
    </w:pPr>
    <w:sdt>
      <w:sdtPr>
        <w:id w:val="164770680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>JAILS AND PRISONS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FE4D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E4DC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E4D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51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E4DC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7D1734AC" w14:textId="77777777" w:rsidR="00253F85" w:rsidRPr="00F678B8" w:rsidRDefault="00253F85" w:rsidP="00F678B8">
    <w:pPr>
      <w:pStyle w:val="Header"/>
      <w:ind w:firstLine="0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5FF32" w14:textId="77777777" w:rsidR="00253F85" w:rsidRDefault="00253F85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Running head: JAILS AND PRISONS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id w:val="70661351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519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611C057E" w14:textId="77777777" w:rsidR="00253F85" w:rsidRPr="00FE4DC1" w:rsidRDefault="00253F85" w:rsidP="00FE4DC1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MxNTQxMDUwNLY2MjIyUdpeDU4uLM/DyQApNaAPJWqCgsAAAA"/>
  </w:docVars>
  <w:rsids>
    <w:rsidRoot w:val="00510541"/>
    <w:rsid w:val="00085A70"/>
    <w:rsid w:val="000D762C"/>
    <w:rsid w:val="000F2396"/>
    <w:rsid w:val="00100846"/>
    <w:rsid w:val="001019DB"/>
    <w:rsid w:val="0011730C"/>
    <w:rsid w:val="0012408B"/>
    <w:rsid w:val="00135102"/>
    <w:rsid w:val="001560C1"/>
    <w:rsid w:val="0016774C"/>
    <w:rsid w:val="00195DB4"/>
    <w:rsid w:val="001E4398"/>
    <w:rsid w:val="00211134"/>
    <w:rsid w:val="00253F85"/>
    <w:rsid w:val="00254EA8"/>
    <w:rsid w:val="002606EA"/>
    <w:rsid w:val="00263810"/>
    <w:rsid w:val="00271321"/>
    <w:rsid w:val="002744B2"/>
    <w:rsid w:val="002914EA"/>
    <w:rsid w:val="002D5D9F"/>
    <w:rsid w:val="002E14BE"/>
    <w:rsid w:val="0030312F"/>
    <w:rsid w:val="00365B30"/>
    <w:rsid w:val="00367F8E"/>
    <w:rsid w:val="00406124"/>
    <w:rsid w:val="004118B0"/>
    <w:rsid w:val="00455385"/>
    <w:rsid w:val="004845D2"/>
    <w:rsid w:val="00492746"/>
    <w:rsid w:val="004E1374"/>
    <w:rsid w:val="004E2ABA"/>
    <w:rsid w:val="004F6ACB"/>
    <w:rsid w:val="005020E1"/>
    <w:rsid w:val="00502363"/>
    <w:rsid w:val="00510541"/>
    <w:rsid w:val="00552B0E"/>
    <w:rsid w:val="005B1287"/>
    <w:rsid w:val="005C735D"/>
    <w:rsid w:val="005C7921"/>
    <w:rsid w:val="00611C0E"/>
    <w:rsid w:val="0061512F"/>
    <w:rsid w:val="00660FEC"/>
    <w:rsid w:val="00682816"/>
    <w:rsid w:val="00690051"/>
    <w:rsid w:val="006C2A14"/>
    <w:rsid w:val="006E4756"/>
    <w:rsid w:val="006F325A"/>
    <w:rsid w:val="00702F1C"/>
    <w:rsid w:val="00705340"/>
    <w:rsid w:val="007120C1"/>
    <w:rsid w:val="00717063"/>
    <w:rsid w:val="00717A86"/>
    <w:rsid w:val="007218F1"/>
    <w:rsid w:val="00875E37"/>
    <w:rsid w:val="008B2518"/>
    <w:rsid w:val="008E7FBE"/>
    <w:rsid w:val="00945CDA"/>
    <w:rsid w:val="00947174"/>
    <w:rsid w:val="00950F09"/>
    <w:rsid w:val="00972FB4"/>
    <w:rsid w:val="009740E8"/>
    <w:rsid w:val="009849B3"/>
    <w:rsid w:val="00994CA6"/>
    <w:rsid w:val="009F38EF"/>
    <w:rsid w:val="00A22AC8"/>
    <w:rsid w:val="00A471C7"/>
    <w:rsid w:val="00A75FCA"/>
    <w:rsid w:val="00AE06E4"/>
    <w:rsid w:val="00AE1ECC"/>
    <w:rsid w:val="00B22994"/>
    <w:rsid w:val="00B53298"/>
    <w:rsid w:val="00B57524"/>
    <w:rsid w:val="00B6259C"/>
    <w:rsid w:val="00B8781A"/>
    <w:rsid w:val="00BC2863"/>
    <w:rsid w:val="00BD40C0"/>
    <w:rsid w:val="00C20896"/>
    <w:rsid w:val="00C35192"/>
    <w:rsid w:val="00C35B22"/>
    <w:rsid w:val="00C56CDE"/>
    <w:rsid w:val="00C65D02"/>
    <w:rsid w:val="00CE5F05"/>
    <w:rsid w:val="00D7279F"/>
    <w:rsid w:val="00DB6D93"/>
    <w:rsid w:val="00DF7BDB"/>
    <w:rsid w:val="00E25253"/>
    <w:rsid w:val="00E56E9D"/>
    <w:rsid w:val="00EA0017"/>
    <w:rsid w:val="00EF6628"/>
    <w:rsid w:val="00F03DFA"/>
    <w:rsid w:val="00F11EBE"/>
    <w:rsid w:val="00F30DCA"/>
    <w:rsid w:val="00F470D0"/>
    <w:rsid w:val="00F678B8"/>
    <w:rsid w:val="00F87A1F"/>
    <w:rsid w:val="00F9190A"/>
    <w:rsid w:val="00FA253E"/>
    <w:rsid w:val="00FC6476"/>
    <w:rsid w:val="00FD7E23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BF6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CA6"/>
    <w:pPr>
      <w:keepNext/>
      <w:keepLines/>
      <w:spacing w:before="240" w:line="259" w:lineRule="auto"/>
      <w:ind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F1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F1C"/>
  </w:style>
  <w:style w:type="paragraph" w:styleId="Footer">
    <w:name w:val="footer"/>
    <w:basedOn w:val="Normal"/>
    <w:link w:val="FooterChar"/>
    <w:uiPriority w:val="99"/>
    <w:unhideWhenUsed/>
    <w:rsid w:val="00702F1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F1C"/>
  </w:style>
  <w:style w:type="character" w:customStyle="1" w:styleId="Heading1Char">
    <w:name w:val="Heading 1 Char"/>
    <w:basedOn w:val="DefaultParagraphFont"/>
    <w:link w:val="Heading1"/>
    <w:uiPriority w:val="9"/>
    <w:rsid w:val="00994C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994CA6"/>
  </w:style>
  <w:style w:type="paragraph" w:styleId="BalloonText">
    <w:name w:val="Balloon Text"/>
    <w:basedOn w:val="Normal"/>
    <w:link w:val="BalloonTextChar"/>
    <w:uiPriority w:val="99"/>
    <w:semiHidden/>
    <w:unhideWhenUsed/>
    <w:rsid w:val="00945CD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CD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CA6"/>
    <w:pPr>
      <w:keepNext/>
      <w:keepLines/>
      <w:spacing w:before="240" w:line="259" w:lineRule="auto"/>
      <w:ind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F1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F1C"/>
  </w:style>
  <w:style w:type="paragraph" w:styleId="Footer">
    <w:name w:val="footer"/>
    <w:basedOn w:val="Normal"/>
    <w:link w:val="FooterChar"/>
    <w:uiPriority w:val="99"/>
    <w:unhideWhenUsed/>
    <w:rsid w:val="00702F1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F1C"/>
  </w:style>
  <w:style w:type="character" w:customStyle="1" w:styleId="Heading1Char">
    <w:name w:val="Heading 1 Char"/>
    <w:basedOn w:val="DefaultParagraphFont"/>
    <w:link w:val="Heading1"/>
    <w:uiPriority w:val="9"/>
    <w:rsid w:val="00994C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994CA6"/>
  </w:style>
  <w:style w:type="paragraph" w:styleId="BalloonText">
    <w:name w:val="Balloon Text"/>
    <w:basedOn w:val="Normal"/>
    <w:link w:val="BalloonTextChar"/>
    <w:uiPriority w:val="99"/>
    <w:semiHidden/>
    <w:unhideWhenUsed/>
    <w:rsid w:val="00945CDA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C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Sto00</b:Tag>
    <b:SourceType>JournalArticle</b:SourceType>
    <b:Guid>{A99C15E6-DFB6-4329-8FDE-1312990F67CE}</b:Guid>
    <b:Title>Mass Incarceration: Perspectives on US Imprisonment</b:Title>
    <b:JournalName>University of Chicago Law School Roundtable</b:JournalName>
    <b:Year>2000</b:Year>
    <b:Pages>91</b:Pages>
    <b:Author>
      <b:Author>
        <b:NameList>
          <b:Person>
            <b:Last>Stone</b:Last>
            <b:Middle>N</b:Middle>
            <b:First>R</b:First>
          </b:Person>
        </b:NameList>
      </b:Author>
    </b:Author>
    <b:Volume>7</b:Volume>
    <b:Issue>1</b:Issue>
    <b:RefOrder>4</b:RefOrder>
  </b:Source>
  <b:Source>
    <b:Tag>Hen12</b:Tag>
    <b:SourceType>JournalArticle</b:SourceType>
    <b:Guid>{CB2BBE19-774F-45D5-B82B-44E351AAC222}</b:Guid>
    <b:Title>The price of prisons: What incarceration costs taxpayers</b:Title>
    <b:JournalName>Fed. Sent'g Rep</b:JournalName>
    <b:Year>2012</b:Year>
    <b:Pages>68</b:Pages>
    <b:Author>
      <b:Author>
        <b:NameList>
          <b:Person>
            <b:Last>Henrichson</b:Last>
            <b:First>C</b:First>
          </b:Person>
          <b:Person>
            <b:Last>Delaney</b:Last>
            <b:First>R</b:First>
          </b:Person>
        </b:NameList>
      </b:Author>
    </b:Author>
    <b:Volume>25</b:Volume>
    <b:Issue>1</b:Issue>
    <b:RefOrder>2</b:RefOrder>
  </b:Source>
  <b:Source>
    <b:Tag>Orr15</b:Tag>
    <b:SourceType>JournalArticle</b:SourceType>
    <b:Guid>{E927F0CD-CC2E-48ED-8013-671A64F161FB}</b:Guid>
    <b:Title>The Cost of Incarceration in Texas: Estimating the Benefits of Reducing the Prison Population</b:Title>
    <b:JournalName>American Journal of Criminal Justice</b:JournalName>
    <b:Year>2015</b:Year>
    <b:Pages>399-415</b:Pages>
    <b:Author>
      <b:Author>
        <b:NameList>
          <b:Person>
            <b:Last>Orrick</b:Last>
            <b:Middle>A</b:Middle>
            <b:First>Erin</b:First>
          </b:Person>
          <b:Person>
            <b:Last>Lynne</b:Last>
            <b:Middle>Vieraitis</b:Middle>
            <b:First>M</b:First>
          </b:Person>
        </b:NameList>
      </b:Author>
    </b:Author>
    <b:Volume>40</b:Volume>
    <b:Issue>2</b:Issue>
    <b:RefOrder>5</b:RefOrder>
  </b:Source>
  <b:Source>
    <b:Tag>Lei05</b:Tag>
    <b:SourceType>JournalArticle</b:SourceType>
    <b:Guid>{3217BA4C-524F-49DF-86CE-D028276F89BA}</b:Guid>
    <b:Title>Recidivism, Incapacitation, and criminal sentencing policy</b:Title>
    <b:JournalName>U. St. Thomas LJ</b:JournalName>
    <b:Year>2005</b:Year>
    <b:Pages>536</b:Pages>
    <b:Author>
      <b:Author>
        <b:NameList>
          <b:Person>
            <b:Last>Leipold </b:Last>
            <b:Middle>D</b:Middle>
            <b:First>A</b:First>
          </b:Person>
        </b:NameList>
      </b:Author>
    </b:Author>
    <b:Volume>3</b:Volume>
    <b:Issue>1</b:Issue>
    <b:RefOrder>6</b:RefOrder>
  </b:Source>
  <b:Source>
    <b:Tag>Per03</b:Tag>
    <b:SourceType>JournalArticle</b:SourceType>
    <b:Guid>{E931A29D-6235-4E79-97C9-3EED22B05065}</b:Guid>
    <b:Title>Comparing the quality of confinement and cost-effectiveness of public versus private prisons: What we know, why we do not know more, and where to go from here</b:Title>
    <b:JournalName>The Prison Journal</b:JournalName>
    <b:Year>2003</b:Year>
    <b:Pages>301-322</b:Pages>
    <b:Author>
      <b:Author>
        <b:NameList>
          <b:Person>
            <b:Last>Perrone</b:Last>
            <b:First>D</b:First>
          </b:Person>
          <b:Person>
            <b:Last>Pratt</b:Last>
            <b:Middle>C</b:Middle>
            <b:First>T</b:First>
          </b:Person>
        </b:NameList>
      </b:Author>
    </b:Author>
    <b:Volume>83</b:Volume>
    <b:Issue>3</b:Issue>
    <b:RefOrder>1</b:RefOrder>
  </b:Source>
  <b:Source>
    <b:Tag>Fer06</b:Tag>
    <b:SourceType>JournalArticle</b:SourceType>
    <b:Guid>{BF19FA21-980A-4F7E-BF37-F4E4FC500371}</b:Guid>
    <b:Title>Gender differences in criminal sentencing: Do effects vary across violent, property, and drug offenses?</b:Title>
    <b:JournalName>Social Science Quarterly</b:JournalName>
    <b:Year>2006</b:Year>
    <b:Pages>318-339</b:Pages>
    <b:Author>
      <b:Author>
        <b:NameList>
          <b:Person>
            <b:Last>Fernando Rodriguez</b:Last>
            <b:First>S</b:First>
          </b:Person>
          <b:Person>
            <b:Last>Curry</b:Last>
            <b:Middle>R</b:Middle>
            <b:First>T</b:First>
          </b:Person>
        </b:NameList>
      </b:Author>
    </b:Author>
    <b:Volume>87</b:Volume>
    <b:Issue>2</b:Issue>
    <b:RefOrder>7</b:RefOrder>
  </b:Source>
  <b:Source>
    <b:Tag>WuJ09</b:Tag>
    <b:SourceType>JournalArticle</b:SourceType>
    <b:Guid>{D1C03AAB-DC07-49BD-92FD-F592B7FE79A6}</b:Guid>
    <b:Title>Does an offender's age have an effect on sentence length? A meta-analytic review</b:Title>
    <b:JournalName>Criminal justice policy review</b:JournalName>
    <b:Year>2009</b:Year>
    <b:Pages>1</b:Pages>
    <b:Author>
      <b:Author>
        <b:NameList>
          <b:Person>
            <b:Last>Wu</b:Last>
            <b:First>J</b:First>
          </b:Person>
          <b:Person>
            <b:Last>Spohn</b:Last>
            <b:First>C</b:First>
          </b:Person>
        </b:NameList>
      </b:Author>
    </b:Author>
    <b:Volume>1</b:Volume>
    <b:Issue>1</b:Issue>
    <b:RefOrder>3</b:RefOrder>
  </b:Source>
  <b:Source>
    <b:Tag>Mac01</b:Tag>
    <b:SourceType>JournalArticle</b:SourceType>
    <b:Guid>{F1B8A2B3-2DEC-41D8-9293-0C2AA0E4F29C}</b:Guid>
    <b:Title>Corrections and sentencing in the 21st century: Evidence-based corrections and sentencing</b:Title>
    <b:JournalName>The Prison Journal</b:JournalName>
    <b:Year>2001</b:Year>
    <b:Pages>299-312</b:Pages>
    <b:Author>
      <b:Author>
        <b:NameList>
          <b:Person>
            <b:Last>MacKenzie</b:Last>
            <b:Middle>L</b:Middle>
            <b:First>D</b:First>
          </b:Person>
        </b:NameList>
      </b:Author>
    </b:Author>
    <b:Volume>81</b:Volume>
    <b:Issue>3</b:Issue>
    <b:RefOrder>8</b:RefOrder>
  </b:Source>
</b:Sources>
</file>

<file path=customXml/itemProps1.xml><?xml version="1.0" encoding="utf-8"?>
<ds:datastoreItem xmlns:ds="http://schemas.openxmlformats.org/officeDocument/2006/customXml" ds:itemID="{49CBCE4A-6DFC-0D4B-AD94-AC3986F0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1519</Words>
  <Characters>8663</Characters>
  <Application>Microsoft Macintosh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</dc:creator>
  <cp:keywords/>
  <dc:description/>
  <cp:lastModifiedBy>KAREN WASHINGTON</cp:lastModifiedBy>
  <cp:revision>2</cp:revision>
  <dcterms:created xsi:type="dcterms:W3CDTF">2017-02-18T20:54:00Z</dcterms:created>
  <dcterms:modified xsi:type="dcterms:W3CDTF">2017-02-18T20:54:00Z</dcterms:modified>
</cp:coreProperties>
</file>